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A4" w:rsidRPr="00F26D48" w:rsidRDefault="000353E0" w:rsidP="00B83C7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t>STRENGTHENING OF BLOOD SERVICES UNDER NHM IN MIZORAM</w:t>
      </w:r>
    </w:p>
    <w:p w:rsidR="00D75CEA" w:rsidRPr="00F26D48" w:rsidRDefault="00D75CEA" w:rsidP="00B83C7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761D5" w:rsidRPr="00F26D48">
        <w:rPr>
          <w:rFonts w:ascii="Times New Roman" w:hAnsi="Times New Roman" w:cs="Times New Roman"/>
          <w:b/>
          <w:sz w:val="24"/>
          <w:szCs w:val="24"/>
          <w:u w:val="single"/>
        </w:rPr>
        <w:t xml:space="preserve">PIP </w:t>
      </w:r>
      <w:r w:rsidR="00B54E5B" w:rsidRPr="00F26D48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5F3710" w:rsidRPr="00F26D4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761D5" w:rsidRPr="00F26D48">
        <w:rPr>
          <w:rFonts w:ascii="Times New Roman" w:hAnsi="Times New Roman" w:cs="Times New Roman"/>
          <w:b/>
          <w:sz w:val="24"/>
          <w:szCs w:val="24"/>
          <w:u w:val="single"/>
        </w:rPr>
        <w:t>-20</w:t>
      </w:r>
      <w:r w:rsidR="008B1414" w:rsidRPr="00F26D4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F3710" w:rsidRPr="00F26D4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0272BA" w:rsidRPr="00F26D48">
        <w:rPr>
          <w:rFonts w:ascii="Times New Roman" w:hAnsi="Times New Roman" w:cs="Times New Roman"/>
          <w:b/>
          <w:sz w:val="24"/>
          <w:szCs w:val="24"/>
          <w:u w:val="single"/>
        </w:rPr>
        <w:t xml:space="preserve"> MIZORAM</w:t>
      </w:r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6078F2" w:rsidRPr="00F26D48" w:rsidRDefault="006078F2" w:rsidP="00B83C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53E0" w:rsidRPr="00F26D48" w:rsidRDefault="000353E0" w:rsidP="0081734E">
      <w:pPr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t>Present status of Blood Bank in Mizoram</w:t>
      </w:r>
      <w:r w:rsidR="005F3DBD" w:rsidRPr="00F26D4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23590" w:rsidRPr="00F26D48" w:rsidRDefault="00323590" w:rsidP="007E1A14">
      <w:pPr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T</w:t>
      </w:r>
      <w:r w:rsidR="00B83C7C" w:rsidRPr="00F26D48">
        <w:rPr>
          <w:rFonts w:ascii="Times New Roman" w:hAnsi="Times New Roman" w:cs="Times New Roman"/>
          <w:sz w:val="24"/>
          <w:szCs w:val="24"/>
        </w:rPr>
        <w:t>here are 11</w:t>
      </w:r>
      <w:r w:rsidR="000353E0" w:rsidRPr="00F26D48">
        <w:rPr>
          <w:rFonts w:ascii="Times New Roman" w:hAnsi="Times New Roman" w:cs="Times New Roman"/>
          <w:sz w:val="24"/>
          <w:szCs w:val="24"/>
        </w:rPr>
        <w:t xml:space="preserve"> licensed blood banks in Mizoram,</w:t>
      </w:r>
      <w:r w:rsidR="00B301FA" w:rsidRPr="00F26D48">
        <w:rPr>
          <w:rFonts w:ascii="Times New Roman" w:hAnsi="Times New Roman" w:cs="Times New Roman"/>
          <w:sz w:val="24"/>
          <w:szCs w:val="24"/>
        </w:rPr>
        <w:t xml:space="preserve"> out of which</w:t>
      </w:r>
      <w:r w:rsidR="00FF2820" w:rsidRP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B83C7C" w:rsidRPr="00F26D48">
        <w:rPr>
          <w:rFonts w:ascii="Times New Roman" w:hAnsi="Times New Roman" w:cs="Times New Roman"/>
          <w:sz w:val="24"/>
          <w:szCs w:val="24"/>
        </w:rPr>
        <w:t>9</w:t>
      </w:r>
      <w:r w:rsidR="005F3DBD" w:rsidRPr="00F26D48">
        <w:rPr>
          <w:rFonts w:ascii="Times New Roman" w:hAnsi="Times New Roman" w:cs="Times New Roman"/>
          <w:sz w:val="24"/>
          <w:szCs w:val="24"/>
        </w:rPr>
        <w:t>(</w:t>
      </w:r>
      <w:r w:rsidR="00B83C7C" w:rsidRPr="00F26D48">
        <w:rPr>
          <w:rFonts w:ascii="Times New Roman" w:hAnsi="Times New Roman" w:cs="Times New Roman"/>
          <w:sz w:val="24"/>
          <w:szCs w:val="24"/>
        </w:rPr>
        <w:t>nine</w:t>
      </w:r>
      <w:r w:rsidR="005F3DBD" w:rsidRPr="00F26D48">
        <w:rPr>
          <w:rFonts w:ascii="Times New Roman" w:hAnsi="Times New Roman" w:cs="Times New Roman"/>
          <w:sz w:val="24"/>
          <w:szCs w:val="24"/>
        </w:rPr>
        <w:t xml:space="preserve">) </w:t>
      </w:r>
      <w:r w:rsidR="000353E0" w:rsidRPr="00F26D48">
        <w:rPr>
          <w:rFonts w:ascii="Times New Roman" w:hAnsi="Times New Roman" w:cs="Times New Roman"/>
          <w:sz w:val="24"/>
          <w:szCs w:val="24"/>
        </w:rPr>
        <w:t xml:space="preserve">are government owned and </w:t>
      </w:r>
      <w:r w:rsidR="005F3DBD" w:rsidRPr="00F26D48">
        <w:rPr>
          <w:rFonts w:ascii="Times New Roman" w:hAnsi="Times New Roman" w:cs="Times New Roman"/>
          <w:sz w:val="24"/>
          <w:szCs w:val="24"/>
        </w:rPr>
        <w:t>2 (</w:t>
      </w:r>
      <w:r w:rsidR="000353E0" w:rsidRPr="00F26D48">
        <w:rPr>
          <w:rFonts w:ascii="Times New Roman" w:hAnsi="Times New Roman" w:cs="Times New Roman"/>
          <w:sz w:val="24"/>
          <w:szCs w:val="24"/>
        </w:rPr>
        <w:t>two</w:t>
      </w:r>
      <w:r w:rsidR="005F3DBD" w:rsidRPr="00F26D48">
        <w:rPr>
          <w:rFonts w:ascii="Times New Roman" w:hAnsi="Times New Roman" w:cs="Times New Roman"/>
          <w:sz w:val="24"/>
          <w:szCs w:val="24"/>
        </w:rPr>
        <w:t>)</w:t>
      </w:r>
      <w:r w:rsidR="000353E0" w:rsidRPr="00F26D48">
        <w:rPr>
          <w:rFonts w:ascii="Times New Roman" w:hAnsi="Times New Roman" w:cs="Times New Roman"/>
          <w:sz w:val="24"/>
          <w:szCs w:val="24"/>
        </w:rPr>
        <w:t xml:space="preserve"> are charitable hospit</w:t>
      </w:r>
      <w:r w:rsidR="004D0BEB" w:rsidRPr="00F26D48">
        <w:rPr>
          <w:rFonts w:ascii="Times New Roman" w:hAnsi="Times New Roman" w:cs="Times New Roman"/>
          <w:sz w:val="24"/>
          <w:szCs w:val="24"/>
        </w:rPr>
        <w:t>als.</w:t>
      </w:r>
    </w:p>
    <w:p w:rsidR="000353E0" w:rsidRPr="00F26D48" w:rsidRDefault="00D73B38" w:rsidP="007E1A14">
      <w:pPr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 xml:space="preserve">The </w:t>
      </w:r>
      <w:r w:rsidR="006F55D4" w:rsidRPr="00F26D48">
        <w:rPr>
          <w:rFonts w:ascii="Times New Roman" w:hAnsi="Times New Roman" w:cs="Times New Roman"/>
          <w:sz w:val="24"/>
          <w:szCs w:val="24"/>
        </w:rPr>
        <w:t>9</w:t>
      </w:r>
      <w:r w:rsidR="004D0BEB" w:rsidRPr="00F26D48">
        <w:rPr>
          <w:rFonts w:ascii="Times New Roman" w:hAnsi="Times New Roman" w:cs="Times New Roman"/>
          <w:sz w:val="24"/>
          <w:szCs w:val="24"/>
        </w:rPr>
        <w:t xml:space="preserve"> (</w:t>
      </w:r>
      <w:r w:rsidR="006F55D4" w:rsidRPr="00F26D48">
        <w:rPr>
          <w:rFonts w:ascii="Times New Roman" w:hAnsi="Times New Roman" w:cs="Times New Roman"/>
          <w:sz w:val="24"/>
          <w:szCs w:val="24"/>
        </w:rPr>
        <w:t>nine</w:t>
      </w:r>
      <w:r w:rsidR="004D0BEB" w:rsidRPr="00F26D48">
        <w:rPr>
          <w:rFonts w:ascii="Times New Roman" w:hAnsi="Times New Roman" w:cs="Times New Roman"/>
          <w:sz w:val="24"/>
          <w:szCs w:val="24"/>
        </w:rPr>
        <w:t>)</w:t>
      </w:r>
      <w:r w:rsidRPr="00F26D48">
        <w:rPr>
          <w:rFonts w:ascii="Times New Roman" w:hAnsi="Times New Roman" w:cs="Times New Roman"/>
          <w:sz w:val="24"/>
          <w:szCs w:val="24"/>
        </w:rPr>
        <w:t xml:space="preserve"> licensed</w:t>
      </w:r>
      <w:r w:rsidR="001A2BD0" w:rsidRPr="00F26D48">
        <w:rPr>
          <w:rFonts w:ascii="Times New Roman" w:hAnsi="Times New Roman" w:cs="Times New Roman"/>
          <w:sz w:val="24"/>
          <w:szCs w:val="24"/>
        </w:rPr>
        <w:t xml:space="preserve"> G</w:t>
      </w:r>
      <w:r w:rsidR="005A5D81" w:rsidRPr="00F26D48">
        <w:rPr>
          <w:rFonts w:ascii="Times New Roman" w:hAnsi="Times New Roman" w:cs="Times New Roman"/>
          <w:sz w:val="24"/>
          <w:szCs w:val="24"/>
        </w:rPr>
        <w:t xml:space="preserve">ovt. </w:t>
      </w:r>
      <w:r w:rsidR="00E30323" w:rsidRPr="00F26D48">
        <w:rPr>
          <w:rFonts w:ascii="Times New Roman" w:hAnsi="Times New Roman" w:cs="Times New Roman"/>
          <w:sz w:val="24"/>
          <w:szCs w:val="24"/>
        </w:rPr>
        <w:t>owned</w:t>
      </w:r>
      <w:r w:rsidR="001A2BD0" w:rsidRPr="00F26D48">
        <w:rPr>
          <w:rFonts w:ascii="Times New Roman" w:hAnsi="Times New Roman" w:cs="Times New Roman"/>
          <w:sz w:val="24"/>
          <w:szCs w:val="24"/>
        </w:rPr>
        <w:t xml:space="preserve"> Blood B</w:t>
      </w:r>
      <w:r w:rsidR="004D0BEB" w:rsidRPr="00F26D48">
        <w:rPr>
          <w:rFonts w:ascii="Times New Roman" w:hAnsi="Times New Roman" w:cs="Times New Roman"/>
          <w:sz w:val="24"/>
          <w:szCs w:val="24"/>
        </w:rPr>
        <w:t>ank</w:t>
      </w:r>
      <w:r w:rsidRPr="00F26D48">
        <w:rPr>
          <w:rFonts w:ascii="Times New Roman" w:hAnsi="Times New Roman" w:cs="Times New Roman"/>
          <w:sz w:val="24"/>
          <w:szCs w:val="24"/>
        </w:rPr>
        <w:t>s</w:t>
      </w:r>
      <w:r w:rsidR="000353E0" w:rsidRPr="00F26D48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Civil Hospital, Aizawl (Aizawl</w:t>
      </w:r>
      <w:r w:rsidR="00440794" w:rsidRPr="00F26D48">
        <w:rPr>
          <w:rFonts w:ascii="Times New Roman" w:hAnsi="Times New Roman" w:cs="Times New Roman"/>
          <w:sz w:val="24"/>
          <w:szCs w:val="24"/>
        </w:rPr>
        <w:t xml:space="preserve"> East</w:t>
      </w:r>
      <w:r w:rsidRPr="00F26D48">
        <w:rPr>
          <w:rFonts w:ascii="Times New Roman" w:hAnsi="Times New Roman" w:cs="Times New Roman"/>
          <w:sz w:val="24"/>
          <w:szCs w:val="24"/>
        </w:rPr>
        <w:t>District)</w:t>
      </w:r>
    </w:p>
    <w:p w:rsidR="00B83C7C" w:rsidRPr="00F26D48" w:rsidRDefault="00B83C7C" w:rsidP="00B83C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State Referral Hospital, Falkawn (Aizawl West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Champhai (Champhai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Kolasib (Kolasib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Lawngtlai (Lawngtlai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Lunglei (Lunglei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Mamit (Mamit District)</w:t>
      </w:r>
    </w:p>
    <w:p w:rsidR="000353E0" w:rsidRPr="00F26D48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Saiha (Saiha District)</w:t>
      </w:r>
    </w:p>
    <w:p w:rsidR="008A457F" w:rsidRPr="00F26D48" w:rsidRDefault="000353E0" w:rsidP="008A45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District Hospital, Serchhip (Serchhip District)</w:t>
      </w:r>
    </w:p>
    <w:p w:rsidR="005F3DBD" w:rsidRPr="00F26D48" w:rsidRDefault="005F3DBD" w:rsidP="005F3D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D0BEB" w:rsidRPr="00F26D48" w:rsidRDefault="00A95969" w:rsidP="004D0BEB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 xml:space="preserve">The </w:t>
      </w:r>
      <w:r w:rsidR="00C04AB1" w:rsidRPr="00F26D48">
        <w:rPr>
          <w:rFonts w:ascii="Times New Roman" w:hAnsi="Times New Roman" w:cs="Times New Roman"/>
          <w:sz w:val="24"/>
          <w:szCs w:val="24"/>
        </w:rPr>
        <w:t>S</w:t>
      </w:r>
      <w:r w:rsidRPr="00F26D48">
        <w:rPr>
          <w:rFonts w:ascii="Times New Roman" w:hAnsi="Times New Roman" w:cs="Times New Roman"/>
          <w:sz w:val="24"/>
          <w:szCs w:val="24"/>
        </w:rPr>
        <w:t>tate also h</w:t>
      </w:r>
      <w:r w:rsidR="00C04AB1" w:rsidRPr="00F26D48">
        <w:rPr>
          <w:rFonts w:ascii="Times New Roman" w:hAnsi="Times New Roman" w:cs="Times New Roman"/>
          <w:sz w:val="24"/>
          <w:szCs w:val="24"/>
        </w:rPr>
        <w:t>as</w:t>
      </w:r>
      <w:r w:rsidR="00B94F62" w:rsidRPr="00F26D48">
        <w:rPr>
          <w:rFonts w:ascii="Times New Roman" w:hAnsi="Times New Roman" w:cs="Times New Roman"/>
          <w:sz w:val="24"/>
          <w:szCs w:val="24"/>
        </w:rPr>
        <w:t>12</w:t>
      </w:r>
      <w:r w:rsidR="004D0BEB" w:rsidRPr="00F26D48">
        <w:rPr>
          <w:rFonts w:ascii="Times New Roman" w:hAnsi="Times New Roman" w:cs="Times New Roman"/>
          <w:sz w:val="24"/>
          <w:szCs w:val="24"/>
        </w:rPr>
        <w:t xml:space="preserve"> (twelve) Blood Storage Centres as mentioned below:</w:t>
      </w:r>
    </w:p>
    <w:p w:rsidR="000272BA" w:rsidRPr="00F26D48" w:rsidRDefault="000272BA" w:rsidP="004D0BEB">
      <w:pPr>
        <w:pStyle w:val="ListParagraph"/>
        <w:ind w:left="284"/>
        <w:rPr>
          <w:rFonts w:ascii="Times New Roman" w:hAnsi="Times New Roman" w:cs="Times New Roman"/>
          <w:sz w:val="10"/>
          <w:szCs w:val="24"/>
        </w:rPr>
      </w:pPr>
    </w:p>
    <w:p w:rsidR="00B23C96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Sakawrdai CHC, Aizawl</w:t>
      </w:r>
      <w:r w:rsidR="00B23C96" w:rsidRPr="00F26D48">
        <w:rPr>
          <w:rFonts w:ascii="Times New Roman" w:hAnsi="Times New Roman" w:cs="Times New Roman"/>
          <w:sz w:val="24"/>
          <w:szCs w:val="24"/>
        </w:rPr>
        <w:t xml:space="preserve">East </w:t>
      </w:r>
      <w:r w:rsidRPr="00F26D48">
        <w:rPr>
          <w:rFonts w:ascii="Times New Roman" w:hAnsi="Times New Roman" w:cs="Times New Roman"/>
          <w:sz w:val="24"/>
          <w:szCs w:val="24"/>
        </w:rPr>
        <w:t>District</w:t>
      </w:r>
    </w:p>
    <w:p w:rsidR="001076B7" w:rsidRPr="00F26D48" w:rsidRDefault="001076B7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Saitual CHC, Aizawl</w:t>
      </w:r>
      <w:r w:rsidR="00B23C96" w:rsidRPr="00F26D48">
        <w:rPr>
          <w:rFonts w:ascii="Times New Roman" w:hAnsi="Times New Roman" w:cs="Times New Roman"/>
          <w:sz w:val="24"/>
          <w:szCs w:val="24"/>
        </w:rPr>
        <w:t xml:space="preserve">East </w:t>
      </w:r>
      <w:r w:rsidRPr="00F26D48">
        <w:rPr>
          <w:rFonts w:ascii="Times New Roman" w:hAnsi="Times New Roman" w:cs="Times New Roman"/>
          <w:sz w:val="24"/>
          <w:szCs w:val="24"/>
        </w:rPr>
        <w:t>District</w:t>
      </w:r>
    </w:p>
    <w:p w:rsidR="00EC3BE3" w:rsidRPr="00F26D48" w:rsidRDefault="00EC3BE3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Mizoram State Cancer Institute, Zemabawk, Aizawl East 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Kulikawn SDH, Aizawl</w:t>
      </w:r>
      <w:r w:rsidR="00B23C96" w:rsidRPr="00F26D48">
        <w:rPr>
          <w:rFonts w:ascii="Times New Roman" w:hAnsi="Times New Roman" w:cs="Times New Roman"/>
          <w:sz w:val="24"/>
          <w:szCs w:val="24"/>
        </w:rPr>
        <w:t xml:space="preserve">West </w:t>
      </w:r>
      <w:r w:rsidRPr="00F26D48">
        <w:rPr>
          <w:rFonts w:ascii="Times New Roman" w:hAnsi="Times New Roman" w:cs="Times New Roman"/>
          <w:sz w:val="24"/>
          <w:szCs w:val="24"/>
        </w:rPr>
        <w:t>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Ngopa CHC, Champhai 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Biate CHC, Champhai 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Vairengte CHC, Kolasib</w:t>
      </w:r>
      <w:r w:rsidR="001076B7" w:rsidRPr="00F26D48"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Hnahthial CHC</w:t>
      </w:r>
      <w:r w:rsidR="001076B7" w:rsidRPr="00F26D48">
        <w:rPr>
          <w:rFonts w:ascii="Times New Roman" w:hAnsi="Times New Roman" w:cs="Times New Roman"/>
          <w:sz w:val="24"/>
          <w:szCs w:val="24"/>
        </w:rPr>
        <w:t>, Lunglei District</w:t>
      </w:r>
    </w:p>
    <w:p w:rsidR="004D0BEB" w:rsidRPr="00F26D48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Kawrthah CHC, Mamit District</w:t>
      </w:r>
    </w:p>
    <w:p w:rsidR="001076B7" w:rsidRPr="00F26D48" w:rsidRDefault="001076B7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Chawngte CHC, Lawngtlai District</w:t>
      </w:r>
    </w:p>
    <w:p w:rsidR="00E85FDB" w:rsidRPr="00F26D48" w:rsidRDefault="00E85FD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Thenzawl CHC, Serchhip District</w:t>
      </w:r>
    </w:p>
    <w:p w:rsidR="00B94F62" w:rsidRPr="00F26D48" w:rsidRDefault="00B94F62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Tlabung SDH, Lun</w:t>
      </w:r>
      <w:r w:rsidR="00AB234D" w:rsidRPr="00F26D48">
        <w:rPr>
          <w:rFonts w:ascii="Times New Roman" w:hAnsi="Times New Roman" w:cs="Times New Roman"/>
          <w:sz w:val="24"/>
          <w:szCs w:val="24"/>
        </w:rPr>
        <w:t>g</w:t>
      </w:r>
      <w:r w:rsidRPr="00F26D48">
        <w:rPr>
          <w:rFonts w:ascii="Times New Roman" w:hAnsi="Times New Roman" w:cs="Times New Roman"/>
          <w:sz w:val="24"/>
          <w:szCs w:val="24"/>
        </w:rPr>
        <w:t>lei District</w:t>
      </w:r>
    </w:p>
    <w:p w:rsidR="00323590" w:rsidRPr="00F26D48" w:rsidRDefault="00323590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Status of Blood Bank in the state:</w:t>
      </w:r>
    </w:p>
    <w:tbl>
      <w:tblPr>
        <w:tblStyle w:val="TableGrid"/>
        <w:tblW w:w="4909" w:type="pct"/>
        <w:tblLook w:val="04A0" w:firstRow="1" w:lastRow="0" w:firstColumn="1" w:lastColumn="0" w:noHBand="0" w:noVBand="1"/>
      </w:tblPr>
      <w:tblGrid>
        <w:gridCol w:w="719"/>
        <w:gridCol w:w="2707"/>
        <w:gridCol w:w="1439"/>
        <w:gridCol w:w="724"/>
        <w:gridCol w:w="563"/>
        <w:gridCol w:w="990"/>
        <w:gridCol w:w="1804"/>
        <w:gridCol w:w="1604"/>
      </w:tblGrid>
      <w:tr w:rsidR="00F26D48" w:rsidRPr="00F26D48" w:rsidTr="00B83C7C">
        <w:tc>
          <w:tcPr>
            <w:tcW w:w="341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83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Name &amp; address of Blood Bank</w:t>
            </w:r>
          </w:p>
        </w:tc>
        <w:tc>
          <w:tcPr>
            <w:tcW w:w="682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609" w:type="pct"/>
            <w:gridSpan w:val="2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Blood Bank</w:t>
            </w:r>
          </w:p>
        </w:tc>
        <w:tc>
          <w:tcPr>
            <w:tcW w:w="469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24x 7</w:t>
            </w:r>
          </w:p>
        </w:tc>
        <w:tc>
          <w:tcPr>
            <w:tcW w:w="855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Functional/ Non functional</w:t>
            </w:r>
          </w:p>
        </w:tc>
        <w:tc>
          <w:tcPr>
            <w:tcW w:w="760" w:type="pct"/>
            <w:vMerge w:val="restart"/>
            <w:shd w:val="clear" w:color="auto" w:fill="B8CCE4" w:themeFill="accent1" w:themeFillTint="66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Status of licence</w:t>
            </w:r>
          </w:p>
        </w:tc>
      </w:tr>
      <w:tr w:rsidR="00F26D48" w:rsidRPr="00F26D48" w:rsidTr="00B83C7C">
        <w:tc>
          <w:tcPr>
            <w:tcW w:w="341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shd w:val="clear" w:color="auto" w:fill="EEECE1" w:themeFill="background2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Govt</w:t>
            </w:r>
          </w:p>
        </w:tc>
        <w:tc>
          <w:tcPr>
            <w:tcW w:w="267" w:type="pct"/>
            <w:shd w:val="clear" w:color="auto" w:fill="EEECE1" w:themeFill="background2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Pvt</w:t>
            </w:r>
          </w:p>
        </w:tc>
        <w:tc>
          <w:tcPr>
            <w:tcW w:w="469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vMerge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Civil Hospital, Aizawl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Champhai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Kolasib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Lawngtlai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Lunglei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Mamit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</w:t>
            </w:r>
          </w:p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Saiha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Saiha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3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Serchhip</w:t>
            </w:r>
          </w:p>
        </w:tc>
        <w:tc>
          <w:tcPr>
            <w:tcW w:w="682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343" w:type="pct"/>
            <w:vAlign w:val="center"/>
          </w:tcPr>
          <w:p w:rsidR="00323590" w:rsidRPr="00F26D48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F26D48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F26D48" w:rsidRPr="00F26D48" w:rsidTr="00B83C7C">
        <w:trPr>
          <w:trHeight w:val="346"/>
        </w:trPr>
        <w:tc>
          <w:tcPr>
            <w:tcW w:w="341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3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State Referral Hospital, Falkawn</w:t>
            </w:r>
          </w:p>
        </w:tc>
        <w:tc>
          <w:tcPr>
            <w:tcW w:w="682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  <w:tc>
          <w:tcPr>
            <w:tcW w:w="343" w:type="pct"/>
            <w:vAlign w:val="center"/>
          </w:tcPr>
          <w:p w:rsidR="00B83C7C" w:rsidRPr="00F26D48" w:rsidRDefault="00B83C7C" w:rsidP="004E7DB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B83C7C" w:rsidRPr="00F26D48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</w:tbl>
    <w:p w:rsidR="004B2AE7" w:rsidRPr="00F26D48" w:rsidRDefault="000E5C47" w:rsidP="00460C21">
      <w:pPr>
        <w:pStyle w:val="ListParagraph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Propos</w:t>
      </w:r>
      <w:r w:rsidR="00323590" w:rsidRPr="00F26D48">
        <w:rPr>
          <w:rFonts w:ascii="Times New Roman" w:hAnsi="Times New Roman" w:cs="Times New Roman"/>
          <w:b/>
          <w:sz w:val="24"/>
          <w:szCs w:val="24"/>
          <w:u w:val="single"/>
        </w:rPr>
        <w:t xml:space="preserve">al </w:t>
      </w:r>
      <w:r w:rsidR="004B2AE7" w:rsidRPr="00F26D48">
        <w:rPr>
          <w:rFonts w:ascii="Times New Roman" w:hAnsi="Times New Roman" w:cs="Times New Roman"/>
          <w:b/>
          <w:sz w:val="24"/>
          <w:szCs w:val="24"/>
          <w:u w:val="single"/>
        </w:rPr>
        <w:t>Plan for Strengthening Blood Services in  Mizoram</w:t>
      </w:r>
      <w:r w:rsidR="00323590" w:rsidRPr="00F26D4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B2AE7" w:rsidRPr="00F26D48" w:rsidRDefault="004B2AE7" w:rsidP="00460C21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</w:p>
    <w:p w:rsidR="007E1A14" w:rsidRPr="00F26D48" w:rsidRDefault="007E1A14" w:rsidP="007E1A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 xml:space="preserve">State Blood Cell </w:t>
      </w:r>
      <w:r w:rsidR="00082655" w:rsidRPr="00F26D48">
        <w:rPr>
          <w:rFonts w:ascii="Times New Roman" w:hAnsi="Times New Roman" w:cs="Times New Roman"/>
          <w:sz w:val="24"/>
          <w:szCs w:val="24"/>
        </w:rPr>
        <w:t>has been</w:t>
      </w:r>
      <w:r w:rsidRPr="00F26D48">
        <w:rPr>
          <w:rFonts w:ascii="Times New Roman" w:hAnsi="Times New Roman" w:cs="Times New Roman"/>
          <w:sz w:val="24"/>
          <w:szCs w:val="24"/>
        </w:rPr>
        <w:t xml:space="preserve"> set up at Health Directorate.</w:t>
      </w:r>
    </w:p>
    <w:p w:rsidR="002E4398" w:rsidRPr="00F26D48" w:rsidRDefault="0031585D" w:rsidP="003158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 xml:space="preserve">During this FY, under </w:t>
      </w:r>
      <w:r w:rsidR="00323590" w:rsidRPr="00F26D48">
        <w:rPr>
          <w:rFonts w:ascii="Times New Roman" w:hAnsi="Times New Roman" w:cs="Times New Roman"/>
          <w:sz w:val="24"/>
          <w:szCs w:val="24"/>
        </w:rPr>
        <w:t>Training</w:t>
      </w:r>
      <w:r w:rsidRPr="00F26D48">
        <w:rPr>
          <w:rFonts w:ascii="Times New Roman" w:hAnsi="Times New Roman" w:cs="Times New Roman"/>
          <w:sz w:val="24"/>
          <w:szCs w:val="24"/>
        </w:rPr>
        <w:t xml:space="preserve"> and IEC – following are proposed : a) Training of  BBOs</w:t>
      </w:r>
      <w:r w:rsidR="008A457F" w:rsidRPr="00F26D48">
        <w:rPr>
          <w:rFonts w:ascii="Times New Roman" w:hAnsi="Times New Roman" w:cs="Times New Roman"/>
          <w:sz w:val="24"/>
          <w:szCs w:val="24"/>
        </w:rPr>
        <w:t xml:space="preserve">, MOs </w:t>
      </w:r>
      <w:r w:rsidRPr="00F26D48">
        <w:rPr>
          <w:rFonts w:ascii="Times New Roman" w:hAnsi="Times New Roman" w:cs="Times New Roman"/>
          <w:sz w:val="24"/>
          <w:szCs w:val="24"/>
        </w:rPr>
        <w:t xml:space="preserve">and Lab Technicians </w:t>
      </w:r>
      <w:r w:rsidR="004C3760" w:rsidRPr="00F26D48">
        <w:rPr>
          <w:rFonts w:ascii="Times New Roman" w:hAnsi="Times New Roman" w:cs="Times New Roman"/>
          <w:sz w:val="24"/>
          <w:szCs w:val="24"/>
        </w:rPr>
        <w:t>b)</w:t>
      </w:r>
      <w:r w:rsidR="008A457F" w:rsidRPr="00F26D48">
        <w:rPr>
          <w:rFonts w:ascii="Times New Roman" w:hAnsi="Times New Roman" w:cs="Times New Roman"/>
          <w:sz w:val="24"/>
          <w:szCs w:val="24"/>
        </w:rPr>
        <w:t xml:space="preserve">Training </w:t>
      </w:r>
      <w:r w:rsidR="004C3760" w:rsidRPr="00F26D48">
        <w:rPr>
          <w:rFonts w:ascii="Times New Roman" w:hAnsi="Times New Roman" w:cs="Times New Roman"/>
          <w:sz w:val="24"/>
          <w:szCs w:val="24"/>
        </w:rPr>
        <w:t xml:space="preserve">of </w:t>
      </w:r>
      <w:r w:rsidR="00901685" w:rsidRPr="00F26D48">
        <w:rPr>
          <w:rFonts w:ascii="Times New Roman" w:hAnsi="Times New Roman" w:cs="Times New Roman"/>
          <w:sz w:val="24"/>
          <w:szCs w:val="24"/>
        </w:rPr>
        <w:t>DEOs</w:t>
      </w:r>
      <w:r w:rsidR="002E4398" w:rsidRPr="00F26D48">
        <w:rPr>
          <w:rFonts w:ascii="Times New Roman" w:hAnsi="Times New Roman" w:cs="Times New Roman"/>
          <w:sz w:val="24"/>
          <w:szCs w:val="24"/>
        </w:rPr>
        <w:t>.</w:t>
      </w:r>
    </w:p>
    <w:p w:rsidR="008A457F" w:rsidRPr="00F26D48" w:rsidRDefault="00323590" w:rsidP="0030752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Under IEC –</w:t>
      </w:r>
      <w:r w:rsidR="00354DA8" w:rsidRPr="00F26D48">
        <w:rPr>
          <w:rFonts w:ascii="Times New Roman" w:hAnsi="Times New Roman" w:cs="Times New Roman"/>
          <w:sz w:val="24"/>
          <w:szCs w:val="24"/>
        </w:rPr>
        <w:t>Making TV Spots &amp; Broadcasting,</w:t>
      </w:r>
      <w:r w:rsidR="008D1E99" w:rsidRPr="00F26D48">
        <w:rPr>
          <w:rFonts w:ascii="Times New Roman" w:hAnsi="Times New Roman" w:cs="Times New Roman"/>
          <w:sz w:val="24"/>
          <w:szCs w:val="24"/>
        </w:rPr>
        <w:t xml:space="preserve"> Day Observance, Voluntary Blood Donation Awareness,</w:t>
      </w:r>
      <w:r w:rsidR="00354DA8" w:rsidRPr="00F26D48">
        <w:rPr>
          <w:rFonts w:ascii="Times New Roman" w:hAnsi="Times New Roman" w:cs="Times New Roman"/>
          <w:sz w:val="24"/>
          <w:szCs w:val="24"/>
        </w:rPr>
        <w:t xml:space="preserve"> Wall Writing, etc are proposed.</w:t>
      </w:r>
    </w:p>
    <w:p w:rsidR="0056383B" w:rsidRPr="00F26D48" w:rsidRDefault="00AE014D" w:rsidP="00DD1E51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PROPOSALS:</w:t>
      </w:r>
    </w:p>
    <w:p w:rsidR="00F32421" w:rsidRPr="00F26D48" w:rsidRDefault="00842ABE" w:rsidP="00DD1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1.</w:t>
      </w:r>
      <w:r w:rsidR="00E85FDB" w:rsidRPr="00F26D48">
        <w:rPr>
          <w:rFonts w:ascii="Times New Roman" w:hAnsi="Times New Roman" w:cs="Times New Roman"/>
          <w:b/>
          <w:sz w:val="24"/>
          <w:szCs w:val="24"/>
        </w:rPr>
        <w:t>HR</w:t>
      </w:r>
      <w:r w:rsidR="00F32421" w:rsidRPr="00F26D48">
        <w:rPr>
          <w:rFonts w:ascii="Times New Roman" w:hAnsi="Times New Roman" w:cs="Times New Roman"/>
          <w:b/>
          <w:sz w:val="24"/>
          <w:szCs w:val="24"/>
        </w:rPr>
        <w:t xml:space="preserve"> of State Blood Cell:</w:t>
      </w:r>
      <w:r w:rsidRPr="00F26D48">
        <w:rPr>
          <w:rFonts w:ascii="Times New Roman" w:hAnsi="Times New Roman" w:cs="Times New Roman"/>
          <w:b/>
          <w:sz w:val="24"/>
          <w:szCs w:val="24"/>
        </w:rPr>
        <w:t xml:space="preserve"> FMR Code : 16.8.1.3.5</w:t>
      </w:r>
    </w:p>
    <w:p w:rsidR="001257EA" w:rsidRPr="00F26D48" w:rsidRDefault="005C2A85" w:rsidP="00DD1E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State Blood Cell HR:</w:t>
      </w:r>
      <w:r w:rsidR="00E521FE" w:rsidRPr="00F26D48">
        <w:rPr>
          <w:rFonts w:ascii="Times New Roman" w:hAnsi="Times New Roman" w:cs="Times New Roman"/>
          <w:sz w:val="24"/>
          <w:szCs w:val="24"/>
        </w:rPr>
        <w:t xml:space="preserve"> established at the state.</w:t>
      </w:r>
      <w:r w:rsidR="00195C51" w:rsidRPr="00F26D48">
        <w:rPr>
          <w:rFonts w:ascii="Times New Roman" w:hAnsi="Times New Roman" w:cs="Times New Roman"/>
          <w:sz w:val="24"/>
          <w:szCs w:val="24"/>
        </w:rPr>
        <w:t xml:space="preserve"> HR was recruited in November </w:t>
      </w:r>
      <w:r w:rsidR="00F92D95" w:rsidRPr="00F26D48">
        <w:rPr>
          <w:rFonts w:ascii="Times New Roman" w:hAnsi="Times New Roman" w:cs="Times New Roman"/>
          <w:sz w:val="24"/>
          <w:szCs w:val="24"/>
        </w:rPr>
        <w:t xml:space="preserve">, </w:t>
      </w:r>
      <w:r w:rsidR="00195C51" w:rsidRPr="00F26D48">
        <w:rPr>
          <w:rFonts w:ascii="Times New Roman" w:hAnsi="Times New Roman" w:cs="Times New Roman"/>
          <w:sz w:val="24"/>
          <w:szCs w:val="24"/>
        </w:rPr>
        <w:t>2016.</w:t>
      </w:r>
    </w:p>
    <w:tbl>
      <w:tblPr>
        <w:tblStyle w:val="TableGrid"/>
        <w:tblW w:w="4950" w:type="pct"/>
        <w:tblLook w:val="04A0" w:firstRow="1" w:lastRow="0" w:firstColumn="1" w:lastColumn="0" w:noHBand="0" w:noVBand="1"/>
      </w:tblPr>
      <w:tblGrid>
        <w:gridCol w:w="1176"/>
        <w:gridCol w:w="3107"/>
        <w:gridCol w:w="1241"/>
        <w:gridCol w:w="1062"/>
        <w:gridCol w:w="1683"/>
        <w:gridCol w:w="2370"/>
      </w:tblGrid>
      <w:tr w:rsidR="00F26D48" w:rsidRPr="00F26D48" w:rsidTr="008A61F7">
        <w:trPr>
          <w:trHeight w:val="64"/>
        </w:trPr>
        <w:tc>
          <w:tcPr>
            <w:tcW w:w="553" w:type="pct"/>
            <w:shd w:val="clear" w:color="auto" w:fill="B8CCE4" w:themeFill="accent1" w:themeFillTint="66"/>
            <w:vAlign w:val="center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460" w:type="pct"/>
            <w:shd w:val="clear" w:color="auto" w:fill="B8CCE4" w:themeFill="accent1" w:themeFillTint="66"/>
            <w:vAlign w:val="center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Name of Post</w:t>
            </w:r>
          </w:p>
        </w:tc>
        <w:tc>
          <w:tcPr>
            <w:tcW w:w="583" w:type="pct"/>
            <w:shd w:val="clear" w:color="auto" w:fill="B8CCE4" w:themeFill="accent1" w:themeFillTint="66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499" w:type="pct"/>
            <w:shd w:val="clear" w:color="auto" w:fill="B8CCE4" w:themeFill="accent1" w:themeFillTint="66"/>
            <w:vAlign w:val="center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</w:t>
            </w:r>
          </w:p>
        </w:tc>
        <w:tc>
          <w:tcPr>
            <w:tcW w:w="791" w:type="pct"/>
            <w:shd w:val="clear" w:color="auto" w:fill="B8CCE4" w:themeFill="accent1" w:themeFillTint="66"/>
            <w:vAlign w:val="center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Pay with 5% increment</w:t>
            </w:r>
          </w:p>
        </w:tc>
        <w:tc>
          <w:tcPr>
            <w:tcW w:w="1114" w:type="pct"/>
            <w:shd w:val="clear" w:color="auto" w:fill="B8CCE4" w:themeFill="accent1" w:themeFillTint="66"/>
            <w:vAlign w:val="center"/>
          </w:tcPr>
          <w:p w:rsidR="002D3D46" w:rsidRPr="00F26D48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pay proposed for 1 year (in Rs)</w:t>
            </w:r>
          </w:p>
        </w:tc>
      </w:tr>
      <w:tr w:rsidR="00F26D48" w:rsidRPr="00F26D48" w:rsidTr="00DD1E51">
        <w:trPr>
          <w:trHeight w:val="297"/>
        </w:trPr>
        <w:tc>
          <w:tcPr>
            <w:tcW w:w="553" w:type="pct"/>
            <w:vAlign w:val="center"/>
          </w:tcPr>
          <w:p w:rsidR="00B83C7C" w:rsidRPr="00F26D48" w:rsidRDefault="00B83C7C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16.8.1.3.5</w:t>
            </w:r>
          </w:p>
        </w:tc>
        <w:tc>
          <w:tcPr>
            <w:tcW w:w="1460" w:type="pct"/>
            <w:vAlign w:val="center"/>
          </w:tcPr>
          <w:p w:rsidR="00B83C7C" w:rsidRPr="00F26D48" w:rsidRDefault="00B83C7C" w:rsidP="00D4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State Coordinat</w:t>
            </w:r>
            <w:r w:rsidR="00D408E1" w:rsidRPr="00F26D48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583" w:type="pct"/>
            <w:vAlign w:val="center"/>
          </w:tcPr>
          <w:p w:rsidR="00B83C7C" w:rsidRPr="00F26D48" w:rsidRDefault="00B83C7C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2.12.2016</w:t>
            </w:r>
          </w:p>
        </w:tc>
        <w:tc>
          <w:tcPr>
            <w:tcW w:w="499" w:type="pct"/>
            <w:vAlign w:val="center"/>
          </w:tcPr>
          <w:p w:rsidR="00B83C7C" w:rsidRPr="00F26D48" w:rsidRDefault="00E14D08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42,115</w:t>
            </w:r>
          </w:p>
        </w:tc>
        <w:tc>
          <w:tcPr>
            <w:tcW w:w="791" w:type="pct"/>
            <w:vAlign w:val="center"/>
          </w:tcPr>
          <w:p w:rsidR="00B83C7C" w:rsidRPr="00F26D48" w:rsidRDefault="00E14D08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44,220</w:t>
            </w:r>
          </w:p>
        </w:tc>
        <w:tc>
          <w:tcPr>
            <w:tcW w:w="1114" w:type="pct"/>
            <w:shd w:val="clear" w:color="auto" w:fill="D99594" w:themeFill="accent2" w:themeFillTint="99"/>
            <w:vAlign w:val="center"/>
          </w:tcPr>
          <w:p w:rsidR="00B83C7C" w:rsidRPr="00F26D48" w:rsidRDefault="00E14D08" w:rsidP="00293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5,30,640</w:t>
            </w:r>
          </w:p>
        </w:tc>
      </w:tr>
    </w:tbl>
    <w:p w:rsidR="008A61F7" w:rsidRPr="00F26D48" w:rsidRDefault="00A919C7" w:rsidP="008A61F7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2</w:t>
      </w:r>
      <w:r w:rsidRPr="00F26D48">
        <w:rPr>
          <w:rFonts w:ascii="Times New Roman" w:hAnsi="Times New Roman" w:cs="Times New Roman"/>
          <w:sz w:val="24"/>
          <w:szCs w:val="24"/>
        </w:rPr>
        <w:t>.</w:t>
      </w:r>
      <w:r w:rsidR="008A61F7" w:rsidRPr="00F26D48">
        <w:rPr>
          <w:rFonts w:ascii="Times New Roman" w:hAnsi="Times New Roman" w:cs="Times New Roman"/>
          <w:b/>
          <w:sz w:val="24"/>
          <w:szCs w:val="24"/>
        </w:rPr>
        <w:t>FMR Code : 16.8.2.1.6</w:t>
      </w:r>
      <w:r w:rsidR="008A61F7" w:rsidRPr="00F26D48">
        <w:rPr>
          <w:rFonts w:ascii="Times New Roman" w:hAnsi="Times New Roman" w:cs="Times New Roman"/>
          <w:sz w:val="24"/>
          <w:szCs w:val="24"/>
        </w:rPr>
        <w:t xml:space="preserve">  Technical Supervisor for Civil Hospital, Aizawl </w:t>
      </w:r>
    </w:p>
    <w:tbl>
      <w:tblPr>
        <w:tblStyle w:val="TableGrid"/>
        <w:tblW w:w="4950" w:type="pct"/>
        <w:tblLook w:val="04A0" w:firstRow="1" w:lastRow="0" w:firstColumn="1" w:lastColumn="0" w:noHBand="0" w:noVBand="1"/>
      </w:tblPr>
      <w:tblGrid>
        <w:gridCol w:w="1688"/>
        <w:gridCol w:w="1507"/>
        <w:gridCol w:w="1616"/>
        <w:gridCol w:w="1788"/>
        <w:gridCol w:w="1753"/>
        <w:gridCol w:w="2287"/>
      </w:tblGrid>
      <w:tr w:rsidR="00F26D48" w:rsidRPr="00F26D48" w:rsidTr="00DD1E51">
        <w:trPr>
          <w:trHeight w:val="639"/>
        </w:trPr>
        <w:tc>
          <w:tcPr>
            <w:tcW w:w="793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708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Post </w:t>
            </w:r>
          </w:p>
        </w:tc>
        <w:tc>
          <w:tcPr>
            <w:tcW w:w="759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840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 pm</w:t>
            </w:r>
          </w:p>
        </w:tc>
        <w:tc>
          <w:tcPr>
            <w:tcW w:w="824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Proposed increment (5%)</w:t>
            </w:r>
          </w:p>
        </w:tc>
        <w:tc>
          <w:tcPr>
            <w:tcW w:w="1075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pay for 1 year</w:t>
            </w:r>
          </w:p>
        </w:tc>
      </w:tr>
      <w:tr w:rsidR="00F26D48" w:rsidRPr="00F26D48" w:rsidTr="004E7DBA">
        <w:trPr>
          <w:trHeight w:val="401"/>
        </w:trPr>
        <w:tc>
          <w:tcPr>
            <w:tcW w:w="793" w:type="pct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16.8.2.1.6</w:t>
            </w:r>
          </w:p>
        </w:tc>
        <w:tc>
          <w:tcPr>
            <w:tcW w:w="708" w:type="pct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Technical Supervisor</w:t>
            </w:r>
          </w:p>
        </w:tc>
        <w:tc>
          <w:tcPr>
            <w:tcW w:w="759" w:type="pct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23.12.2016</w:t>
            </w:r>
          </w:p>
        </w:tc>
        <w:tc>
          <w:tcPr>
            <w:tcW w:w="840" w:type="pct"/>
            <w:vAlign w:val="center"/>
          </w:tcPr>
          <w:p w:rsidR="008A61F7" w:rsidRPr="00F26D48" w:rsidRDefault="00E14D08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16,410</w:t>
            </w:r>
          </w:p>
        </w:tc>
        <w:tc>
          <w:tcPr>
            <w:tcW w:w="824" w:type="pct"/>
            <w:vAlign w:val="center"/>
          </w:tcPr>
          <w:p w:rsidR="008A61F7" w:rsidRPr="00F26D48" w:rsidRDefault="00E14D08" w:rsidP="00D97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17,230</w:t>
            </w:r>
          </w:p>
        </w:tc>
        <w:tc>
          <w:tcPr>
            <w:tcW w:w="1075" w:type="pct"/>
            <w:shd w:val="clear" w:color="auto" w:fill="D99594" w:themeFill="accent2" w:themeFillTint="99"/>
            <w:vAlign w:val="center"/>
          </w:tcPr>
          <w:p w:rsidR="008A61F7" w:rsidRPr="00F26D48" w:rsidRDefault="00E14D08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2,06,760</w:t>
            </w:r>
          </w:p>
        </w:tc>
      </w:tr>
    </w:tbl>
    <w:p w:rsidR="008A61F7" w:rsidRPr="00F26D48" w:rsidRDefault="008A61F7" w:rsidP="008A61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1F7" w:rsidRPr="00F26D48" w:rsidRDefault="00A919C7" w:rsidP="008A61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3</w:t>
      </w:r>
      <w:r w:rsidR="008A61F7" w:rsidRPr="00F26D48">
        <w:rPr>
          <w:rFonts w:ascii="Times New Roman" w:hAnsi="Times New Roman" w:cs="Times New Roman"/>
          <w:b/>
          <w:sz w:val="24"/>
          <w:szCs w:val="24"/>
        </w:rPr>
        <w:t>. FMR Code :    16.8.2.3.9     : HR under e-Rakt Kosh (Data Entry Operator)</w:t>
      </w:r>
    </w:p>
    <w:tbl>
      <w:tblPr>
        <w:tblStyle w:val="TableGrid"/>
        <w:tblW w:w="4950" w:type="pct"/>
        <w:tblLook w:val="04A0" w:firstRow="1" w:lastRow="0" w:firstColumn="1" w:lastColumn="0" w:noHBand="0" w:noVBand="1"/>
      </w:tblPr>
      <w:tblGrid>
        <w:gridCol w:w="534"/>
        <w:gridCol w:w="4251"/>
        <w:gridCol w:w="1277"/>
        <w:gridCol w:w="1277"/>
        <w:gridCol w:w="1949"/>
        <w:gridCol w:w="1351"/>
      </w:tblGrid>
      <w:tr w:rsidR="00F26D48" w:rsidRPr="00F26D48" w:rsidTr="00DD1E51">
        <w:trPr>
          <w:trHeight w:val="401"/>
        </w:trPr>
        <w:tc>
          <w:tcPr>
            <w:tcW w:w="251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998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Place of Posting</w:t>
            </w:r>
          </w:p>
        </w:tc>
        <w:tc>
          <w:tcPr>
            <w:tcW w:w="600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600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 pm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Proposed increment (5%)</w:t>
            </w:r>
          </w:p>
        </w:tc>
        <w:tc>
          <w:tcPr>
            <w:tcW w:w="635" w:type="pct"/>
            <w:shd w:val="clear" w:color="auto" w:fill="C6D9F1" w:themeFill="text2" w:themeFillTint="33"/>
            <w:vAlign w:val="center"/>
          </w:tcPr>
          <w:p w:rsidR="008A61F7" w:rsidRPr="00F26D48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pay for 1 year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D34626" w:rsidRPr="00F26D48" w:rsidRDefault="00D34626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8" w:type="pct"/>
            <w:vAlign w:val="center"/>
          </w:tcPr>
          <w:p w:rsidR="00D34626" w:rsidRPr="00F26D48" w:rsidRDefault="00D34626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Christian Hospital, Serkawn</w:t>
            </w:r>
          </w:p>
        </w:tc>
        <w:tc>
          <w:tcPr>
            <w:tcW w:w="600" w:type="pct"/>
            <w:vAlign w:val="center"/>
          </w:tcPr>
          <w:p w:rsidR="00D34626" w:rsidRPr="00F26D48" w:rsidRDefault="00D34626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1.3.2017</w:t>
            </w:r>
          </w:p>
        </w:tc>
        <w:tc>
          <w:tcPr>
            <w:tcW w:w="600" w:type="pct"/>
            <w:vAlign w:val="center"/>
          </w:tcPr>
          <w:p w:rsidR="00D34626" w:rsidRPr="00F26D48" w:rsidRDefault="00D34626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D34626" w:rsidRPr="00F26D48" w:rsidRDefault="00D34626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  <w:vAlign w:val="center"/>
          </w:tcPr>
          <w:p w:rsidR="00D34626" w:rsidRPr="00F26D48" w:rsidRDefault="00370695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D34626" w:rsidRPr="00F26D48" w:rsidRDefault="00D34626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8" w:type="pct"/>
            <w:vAlign w:val="center"/>
          </w:tcPr>
          <w:p w:rsidR="00D34626" w:rsidRPr="00F26D48" w:rsidRDefault="00D34626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Civil Hospital, Lunglei</w:t>
            </w:r>
          </w:p>
        </w:tc>
        <w:tc>
          <w:tcPr>
            <w:tcW w:w="600" w:type="pct"/>
            <w:vAlign w:val="center"/>
          </w:tcPr>
          <w:p w:rsidR="00D34626" w:rsidRPr="00F26D48" w:rsidRDefault="00D34626" w:rsidP="004E7D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Cs/>
                <w:sz w:val="24"/>
                <w:szCs w:val="24"/>
              </w:rPr>
              <w:t>1.3.2017</w:t>
            </w:r>
          </w:p>
        </w:tc>
        <w:tc>
          <w:tcPr>
            <w:tcW w:w="600" w:type="pct"/>
            <w:vAlign w:val="center"/>
          </w:tcPr>
          <w:p w:rsidR="00D34626" w:rsidRPr="00F26D48" w:rsidRDefault="00D34626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D34626" w:rsidRPr="00F26D48" w:rsidRDefault="00D34626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</w:tcPr>
          <w:p w:rsidR="00D34626" w:rsidRPr="00F26D48" w:rsidRDefault="00370695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District Hospital, Kolasib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27.2.2017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Civil Hospital, Aizawl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27.2.2017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Synod Hospital, Durtlang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25.2.2017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Blood Bank, District Hospital, Siaha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4.4.2017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Blood Bank, District Hospital, Lawngtlai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7.4.2017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Blood Bank, District Hospital, Serchhip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3.4.2017 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Blood Bank, District Hospital, Mamit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1.5.2017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8" w:type="pct"/>
            <w:vAlign w:val="center"/>
          </w:tcPr>
          <w:p w:rsidR="00370695" w:rsidRPr="00F26D48" w:rsidRDefault="00370695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Blood Bank, District Hospital, Champhai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24.1.2017</w:t>
            </w:r>
          </w:p>
        </w:tc>
        <w:tc>
          <w:tcPr>
            <w:tcW w:w="600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916" w:type="pct"/>
            <w:vAlign w:val="center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14,586</w:t>
            </w:r>
          </w:p>
        </w:tc>
        <w:tc>
          <w:tcPr>
            <w:tcW w:w="635" w:type="pct"/>
          </w:tcPr>
          <w:p w:rsidR="00370695" w:rsidRPr="00F26D48" w:rsidRDefault="00370695" w:rsidP="00C55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1,75,032</w:t>
            </w:r>
          </w:p>
        </w:tc>
      </w:tr>
      <w:tr w:rsidR="00F26D48" w:rsidRPr="00F26D48" w:rsidTr="00DD1E51">
        <w:trPr>
          <w:trHeight w:val="401"/>
        </w:trPr>
        <w:tc>
          <w:tcPr>
            <w:tcW w:w="251" w:type="pct"/>
            <w:shd w:val="clear" w:color="auto" w:fill="D99594" w:themeFill="accent2" w:themeFillTint="99"/>
          </w:tcPr>
          <w:p w:rsidR="004E7DBA" w:rsidRPr="00F26D48" w:rsidRDefault="004E7DBA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4" w:type="pct"/>
            <w:gridSpan w:val="4"/>
            <w:shd w:val="clear" w:color="auto" w:fill="D99594" w:themeFill="accent2" w:themeFillTint="99"/>
            <w:vAlign w:val="center"/>
          </w:tcPr>
          <w:p w:rsidR="004E7DBA" w:rsidRPr="00F26D48" w:rsidRDefault="004E7DBA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Grand Total </w:t>
            </w:r>
          </w:p>
        </w:tc>
        <w:tc>
          <w:tcPr>
            <w:tcW w:w="635" w:type="pct"/>
            <w:shd w:val="clear" w:color="auto" w:fill="D99594" w:themeFill="accent2" w:themeFillTint="99"/>
            <w:vAlign w:val="center"/>
          </w:tcPr>
          <w:p w:rsidR="004E7DBA" w:rsidRPr="00F26D48" w:rsidRDefault="00370695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17,50,320</w:t>
            </w:r>
          </w:p>
        </w:tc>
      </w:tr>
    </w:tbl>
    <w:p w:rsidR="00C86746" w:rsidRPr="00F26D48" w:rsidRDefault="00A919C7" w:rsidP="00B00CB4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4</w:t>
      </w:r>
      <w:r w:rsidR="00ED1952" w:rsidRPr="00F26D48">
        <w:rPr>
          <w:rFonts w:ascii="Times New Roman" w:hAnsi="Times New Roman" w:cs="Times New Roman"/>
          <w:b/>
          <w:sz w:val="24"/>
          <w:szCs w:val="24"/>
        </w:rPr>
        <w:t xml:space="preserve">. FMR Code : 8.1.14.5  </w:t>
      </w:r>
      <w:r w:rsidR="00F32421" w:rsidRPr="00F26D48">
        <w:rPr>
          <w:rFonts w:ascii="Times New Roman" w:hAnsi="Times New Roman" w:cs="Times New Roman"/>
          <w:b/>
          <w:sz w:val="24"/>
          <w:szCs w:val="24"/>
        </w:rPr>
        <w:t>Blood Collection and Transport Vehicles</w:t>
      </w:r>
      <w:r w:rsidR="001D427C" w:rsidRPr="00F26D48">
        <w:rPr>
          <w:rFonts w:ascii="Times New Roman" w:hAnsi="Times New Roman" w:cs="Times New Roman"/>
          <w:b/>
          <w:sz w:val="24"/>
          <w:szCs w:val="24"/>
        </w:rPr>
        <w:t xml:space="preserve"> HR </w:t>
      </w:r>
    </w:p>
    <w:tbl>
      <w:tblPr>
        <w:tblStyle w:val="TableGrid"/>
        <w:tblW w:w="4950" w:type="pct"/>
        <w:tblLook w:val="04A0" w:firstRow="1" w:lastRow="0" w:firstColumn="1" w:lastColumn="0" w:noHBand="0" w:noVBand="1"/>
      </w:tblPr>
      <w:tblGrid>
        <w:gridCol w:w="1321"/>
        <w:gridCol w:w="2817"/>
        <w:gridCol w:w="1411"/>
        <w:gridCol w:w="1411"/>
        <w:gridCol w:w="1585"/>
        <w:gridCol w:w="2094"/>
      </w:tblGrid>
      <w:tr w:rsidR="00F26D48" w:rsidRPr="00F26D48" w:rsidTr="00D1760C">
        <w:trPr>
          <w:trHeight w:val="64"/>
        </w:trPr>
        <w:tc>
          <w:tcPr>
            <w:tcW w:w="621" w:type="pct"/>
            <w:shd w:val="clear" w:color="auto" w:fill="B8CCE4" w:themeFill="accent1" w:themeFillTint="66"/>
            <w:vAlign w:val="center"/>
          </w:tcPr>
          <w:p w:rsidR="002D3D46" w:rsidRPr="00F26D48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FMR Code</w:t>
            </w:r>
          </w:p>
        </w:tc>
        <w:tc>
          <w:tcPr>
            <w:tcW w:w="1324" w:type="pct"/>
            <w:shd w:val="clear" w:color="auto" w:fill="B8CCE4" w:themeFill="accent1" w:themeFillTint="66"/>
            <w:vAlign w:val="center"/>
          </w:tcPr>
          <w:p w:rsidR="002D3D46" w:rsidRPr="00F26D48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Name of Post</w:t>
            </w:r>
          </w:p>
        </w:tc>
        <w:tc>
          <w:tcPr>
            <w:tcW w:w="663" w:type="pct"/>
            <w:shd w:val="clear" w:color="auto" w:fill="B8CCE4" w:themeFill="accent1" w:themeFillTint="66"/>
            <w:vAlign w:val="center"/>
          </w:tcPr>
          <w:p w:rsidR="002D3D46" w:rsidRPr="00F26D48" w:rsidRDefault="002D3D46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Date of Joining</w:t>
            </w:r>
          </w:p>
        </w:tc>
        <w:tc>
          <w:tcPr>
            <w:tcW w:w="663" w:type="pct"/>
            <w:shd w:val="clear" w:color="auto" w:fill="B8CCE4" w:themeFill="accent1" w:themeFillTint="66"/>
            <w:vAlign w:val="center"/>
          </w:tcPr>
          <w:p w:rsidR="002D3D46" w:rsidRPr="00F26D48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Existing Salary</w:t>
            </w:r>
          </w:p>
        </w:tc>
        <w:tc>
          <w:tcPr>
            <w:tcW w:w="745" w:type="pct"/>
            <w:shd w:val="clear" w:color="auto" w:fill="B8CCE4" w:themeFill="accent1" w:themeFillTint="66"/>
            <w:vAlign w:val="center"/>
          </w:tcPr>
          <w:p w:rsidR="002D3D46" w:rsidRPr="00F26D48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Pay with 5% increment</w:t>
            </w:r>
          </w:p>
        </w:tc>
        <w:tc>
          <w:tcPr>
            <w:tcW w:w="984" w:type="pct"/>
            <w:shd w:val="clear" w:color="auto" w:fill="B8CCE4" w:themeFill="accent1" w:themeFillTint="66"/>
            <w:vAlign w:val="center"/>
          </w:tcPr>
          <w:p w:rsidR="002D3D46" w:rsidRPr="00F26D48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Total pay proposed for 1 year (in Rs)</w:t>
            </w:r>
          </w:p>
        </w:tc>
      </w:tr>
      <w:tr w:rsidR="00F26D48" w:rsidRPr="00F26D48" w:rsidTr="00DD1E51">
        <w:trPr>
          <w:trHeight w:val="293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C7729F" w:rsidRPr="00F26D48" w:rsidRDefault="00C7729F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C7729F" w:rsidRPr="00F26D48" w:rsidRDefault="00C7729F" w:rsidP="00C7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Medical Officer</w:t>
            </w:r>
          </w:p>
        </w:tc>
        <w:tc>
          <w:tcPr>
            <w:tcW w:w="663" w:type="pct"/>
            <w:vAlign w:val="center"/>
          </w:tcPr>
          <w:p w:rsidR="00C7729F" w:rsidRPr="00F26D48" w:rsidRDefault="00FF2820" w:rsidP="00A2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5DF8" w:rsidRPr="00F2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663" w:type="pct"/>
            <w:vAlign w:val="center"/>
          </w:tcPr>
          <w:p w:rsidR="00C7729F" w:rsidRPr="00F26D48" w:rsidRDefault="005F3710" w:rsidP="0032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745" w:type="pct"/>
            <w:vAlign w:val="center"/>
          </w:tcPr>
          <w:p w:rsidR="00C7729F" w:rsidRPr="00F26D48" w:rsidRDefault="006C30E1" w:rsidP="0032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pct"/>
            <w:vAlign w:val="center"/>
          </w:tcPr>
          <w:p w:rsidR="00C7729F" w:rsidRPr="00F26D48" w:rsidRDefault="005F3710" w:rsidP="00322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6,00,000</w:t>
            </w:r>
          </w:p>
        </w:tc>
      </w:tr>
      <w:tr w:rsidR="00F26D48" w:rsidRPr="00F26D48" w:rsidTr="00DD1E51">
        <w:trPr>
          <w:trHeight w:val="284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B007DF" w:rsidRPr="00F26D48" w:rsidRDefault="00B007DF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B007DF" w:rsidRPr="00F26D48" w:rsidRDefault="00B007DF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Social Worker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2.12.2016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24,308</w:t>
            </w:r>
          </w:p>
        </w:tc>
        <w:tc>
          <w:tcPr>
            <w:tcW w:w="745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25,523</w:t>
            </w:r>
          </w:p>
        </w:tc>
        <w:tc>
          <w:tcPr>
            <w:tcW w:w="984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3,06,276</w:t>
            </w:r>
          </w:p>
        </w:tc>
      </w:tr>
      <w:tr w:rsidR="00F26D48" w:rsidRPr="00F26D48" w:rsidTr="00D1760C">
        <w:trPr>
          <w:trHeight w:val="421"/>
        </w:trPr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B007DF" w:rsidRPr="00F26D48" w:rsidRDefault="00B007DF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B007DF" w:rsidRPr="00F26D48" w:rsidRDefault="00B007DF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Driver for Mobile Blood Vehicle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27.3.2017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11,576</w:t>
            </w:r>
          </w:p>
        </w:tc>
        <w:tc>
          <w:tcPr>
            <w:tcW w:w="745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12,155</w:t>
            </w:r>
          </w:p>
        </w:tc>
        <w:tc>
          <w:tcPr>
            <w:tcW w:w="984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1,45,860</w:t>
            </w:r>
          </w:p>
        </w:tc>
      </w:tr>
      <w:tr w:rsidR="00F26D48" w:rsidRPr="00F26D48" w:rsidTr="00D1760C">
        <w:trPr>
          <w:trHeight w:val="421"/>
        </w:trPr>
        <w:tc>
          <w:tcPr>
            <w:tcW w:w="621" w:type="pct"/>
            <w:vAlign w:val="center"/>
          </w:tcPr>
          <w:p w:rsidR="00B007DF" w:rsidRPr="00F26D48" w:rsidRDefault="00B007DF" w:rsidP="00D3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B007DF" w:rsidRPr="00F26D48" w:rsidRDefault="00B007DF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Van Cleaner/Helper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3.4.2017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6,945</w:t>
            </w:r>
          </w:p>
        </w:tc>
        <w:tc>
          <w:tcPr>
            <w:tcW w:w="745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7,292</w:t>
            </w:r>
          </w:p>
        </w:tc>
        <w:tc>
          <w:tcPr>
            <w:tcW w:w="984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87,504</w:t>
            </w:r>
          </w:p>
        </w:tc>
      </w:tr>
      <w:tr w:rsidR="00F26D48" w:rsidRPr="00F26D48" w:rsidTr="00D1760C">
        <w:trPr>
          <w:trHeight w:val="421"/>
        </w:trPr>
        <w:tc>
          <w:tcPr>
            <w:tcW w:w="621" w:type="pct"/>
            <w:vAlign w:val="center"/>
          </w:tcPr>
          <w:p w:rsidR="00B007DF" w:rsidRPr="00F26D48" w:rsidRDefault="00B007DF" w:rsidP="00D3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B007DF" w:rsidRPr="00F26D48" w:rsidRDefault="00B007DF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Attendant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29.3.2017</w:t>
            </w:r>
          </w:p>
        </w:tc>
        <w:tc>
          <w:tcPr>
            <w:tcW w:w="663" w:type="pct"/>
            <w:vAlign w:val="center"/>
          </w:tcPr>
          <w:p w:rsidR="00B007DF" w:rsidRPr="00F26D48" w:rsidRDefault="00B007DF" w:rsidP="00C55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6,945</w:t>
            </w:r>
          </w:p>
        </w:tc>
        <w:tc>
          <w:tcPr>
            <w:tcW w:w="745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7,292</w:t>
            </w:r>
          </w:p>
        </w:tc>
        <w:tc>
          <w:tcPr>
            <w:tcW w:w="984" w:type="pct"/>
            <w:vAlign w:val="center"/>
          </w:tcPr>
          <w:p w:rsidR="00B007DF" w:rsidRPr="00F26D48" w:rsidRDefault="00B007DF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87,504</w:t>
            </w:r>
          </w:p>
        </w:tc>
      </w:tr>
      <w:tr w:rsidR="00F26D48" w:rsidRPr="00F26D48" w:rsidTr="00DD1E51">
        <w:trPr>
          <w:trHeight w:val="252"/>
        </w:trPr>
        <w:tc>
          <w:tcPr>
            <w:tcW w:w="4016" w:type="pct"/>
            <w:gridSpan w:val="5"/>
            <w:shd w:val="clear" w:color="auto" w:fill="D99594" w:themeFill="accent2" w:themeFillTint="99"/>
            <w:vAlign w:val="center"/>
          </w:tcPr>
          <w:p w:rsidR="00BC4806" w:rsidRPr="00F26D48" w:rsidRDefault="00BC4806" w:rsidP="00DD1E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84" w:type="pct"/>
            <w:shd w:val="clear" w:color="auto" w:fill="D99594" w:themeFill="accent2" w:themeFillTint="99"/>
            <w:vAlign w:val="center"/>
          </w:tcPr>
          <w:p w:rsidR="00BC4806" w:rsidRPr="00F26D48" w:rsidRDefault="00324F01" w:rsidP="00681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12,27,144</w:t>
            </w:r>
          </w:p>
        </w:tc>
      </w:tr>
    </w:tbl>
    <w:p w:rsidR="00855CA7" w:rsidRPr="00F26D48" w:rsidRDefault="00855CA7" w:rsidP="00B00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5CA7" w:rsidRPr="00F26D48" w:rsidRDefault="00855CA7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0"/>
          <w:szCs w:val="10"/>
        </w:rPr>
      </w:pPr>
    </w:p>
    <w:p w:rsidR="005463F6" w:rsidRPr="00F26D48" w:rsidRDefault="005463F6" w:rsidP="005463F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lastRenderedPageBreak/>
        <w:t>5.FMR Code: 8.3 : EPF Summary (13.36 % of Salary)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5"/>
        <w:gridCol w:w="7789"/>
        <w:gridCol w:w="2072"/>
      </w:tblGrid>
      <w:tr w:rsidR="00F26D48" w:rsidRPr="00F26D48" w:rsidTr="005463F6">
        <w:trPr>
          <w:trHeight w:val="332"/>
        </w:trPr>
        <w:tc>
          <w:tcPr>
            <w:tcW w:w="412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Sl.No</w:t>
            </w:r>
          </w:p>
        </w:tc>
        <w:tc>
          <w:tcPr>
            <w:tcW w:w="3624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964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F26D48" w:rsidRPr="00F26D48" w:rsidTr="005463F6">
        <w:trPr>
          <w:trHeight w:val="422"/>
        </w:trPr>
        <w:tc>
          <w:tcPr>
            <w:tcW w:w="412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24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Aizawl East</w:t>
            </w:r>
            <w:r w:rsidRPr="00F26D48">
              <w:rPr>
                <w:rFonts w:ascii="Times New Roman" w:hAnsi="Times New Roman" w:cs="Times New Roman"/>
                <w:szCs w:val="24"/>
              </w:rPr>
              <w:t>(2 DEOs, Driver, Van Cleaner, Van Attendant)</w:t>
            </w:r>
          </w:p>
        </w:tc>
        <w:tc>
          <w:tcPr>
            <w:tcW w:w="964" w:type="pct"/>
            <w:vAlign w:val="center"/>
          </w:tcPr>
          <w:p w:rsidR="005463F6" w:rsidRPr="00F26D48" w:rsidRDefault="005463F6" w:rsidP="007C44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60,576</w:t>
            </w:r>
          </w:p>
        </w:tc>
      </w:tr>
      <w:tr w:rsidR="00F26D48" w:rsidRPr="00F26D48" w:rsidTr="005463F6">
        <w:trPr>
          <w:trHeight w:val="305"/>
        </w:trPr>
        <w:tc>
          <w:tcPr>
            <w:tcW w:w="412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24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Aizawl West</w:t>
            </w:r>
          </w:p>
        </w:tc>
        <w:tc>
          <w:tcPr>
            <w:tcW w:w="964" w:type="pct"/>
            <w:vAlign w:val="center"/>
          </w:tcPr>
          <w:p w:rsidR="005463F6" w:rsidRPr="00F26D48" w:rsidRDefault="005463F6" w:rsidP="007C44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6D48" w:rsidRPr="00F26D48" w:rsidTr="00C55CD1">
        <w:trPr>
          <w:trHeight w:val="422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Champhai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C55CD1">
        <w:trPr>
          <w:trHeight w:val="332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Kolasib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C55CD1">
        <w:trPr>
          <w:trHeight w:val="350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Lawngtlai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5463F6">
        <w:trPr>
          <w:trHeight w:val="260"/>
        </w:trPr>
        <w:tc>
          <w:tcPr>
            <w:tcW w:w="412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24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Lunglei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(2 DEOs)</w:t>
            </w:r>
          </w:p>
        </w:tc>
        <w:tc>
          <w:tcPr>
            <w:tcW w:w="964" w:type="pct"/>
            <w:vAlign w:val="center"/>
          </w:tcPr>
          <w:p w:rsidR="005463F6" w:rsidRPr="00F26D48" w:rsidRDefault="005463F6" w:rsidP="007C44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1084E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1084E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752</w:t>
            </w:r>
          </w:p>
        </w:tc>
      </w:tr>
      <w:tr w:rsidR="00F26D48" w:rsidRPr="00F26D48" w:rsidTr="00C55CD1">
        <w:trPr>
          <w:trHeight w:val="332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Mamit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C55CD1">
        <w:trPr>
          <w:trHeight w:val="260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Siaha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C55CD1">
        <w:trPr>
          <w:trHeight w:val="332"/>
        </w:trPr>
        <w:tc>
          <w:tcPr>
            <w:tcW w:w="412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24" w:type="pct"/>
            <w:vAlign w:val="center"/>
          </w:tcPr>
          <w:p w:rsidR="0091084E" w:rsidRPr="00F26D48" w:rsidRDefault="0091084E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Serchhip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</w:tcPr>
          <w:p w:rsidR="0091084E" w:rsidRPr="00F26D48" w:rsidRDefault="0091084E" w:rsidP="007C440F">
            <w:pPr>
              <w:jc w:val="center"/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23,376</w:t>
            </w:r>
          </w:p>
        </w:tc>
      </w:tr>
      <w:tr w:rsidR="00F26D48" w:rsidRPr="00F26D48" w:rsidTr="005463F6">
        <w:trPr>
          <w:trHeight w:val="269"/>
        </w:trPr>
        <w:tc>
          <w:tcPr>
            <w:tcW w:w="4036" w:type="pct"/>
            <w:gridSpan w:val="2"/>
            <w:shd w:val="clear" w:color="auto" w:fill="D99594" w:themeFill="accent2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4" w:type="pct"/>
            <w:shd w:val="clear" w:color="auto" w:fill="D99594" w:themeFill="accent2" w:themeFillTint="99"/>
            <w:vAlign w:val="center"/>
          </w:tcPr>
          <w:p w:rsidR="005463F6" w:rsidRPr="00F26D48" w:rsidRDefault="0091084E" w:rsidP="007C44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2,47,584</w:t>
            </w:r>
          </w:p>
        </w:tc>
      </w:tr>
    </w:tbl>
    <w:p w:rsidR="005463F6" w:rsidRPr="00F26D48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0"/>
          <w:szCs w:val="10"/>
        </w:rPr>
      </w:pPr>
    </w:p>
    <w:p w:rsidR="005463F6" w:rsidRPr="00F26D48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95D6B" w:rsidRPr="00F26D48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6</w:t>
      </w:r>
      <w:r w:rsidR="00A919C7" w:rsidRPr="00F26D48">
        <w:rPr>
          <w:rFonts w:ascii="Times New Roman" w:hAnsi="Times New Roman" w:cs="Times New Roman"/>
          <w:b/>
          <w:sz w:val="24"/>
          <w:szCs w:val="24"/>
        </w:rPr>
        <w:t>.</w:t>
      </w:r>
      <w:r w:rsidR="00863094" w:rsidRPr="00F26D48">
        <w:rPr>
          <w:rFonts w:ascii="Times New Roman" w:hAnsi="Times New Roman" w:cs="Times New Roman"/>
          <w:b/>
          <w:sz w:val="24"/>
          <w:szCs w:val="24"/>
        </w:rPr>
        <w:t xml:space="preserve">FMR Code: 2.1.3.1: </w:t>
      </w:r>
      <w:r w:rsidR="001257EA" w:rsidRPr="00F26D48">
        <w:rPr>
          <w:rFonts w:ascii="Times New Roman" w:hAnsi="Times New Roman" w:cs="Times New Roman"/>
          <w:b/>
          <w:sz w:val="24"/>
          <w:szCs w:val="24"/>
        </w:rPr>
        <w:t>Blood Collection and Transportation Van</w:t>
      </w:r>
      <w:r w:rsidR="00C86746" w:rsidRPr="00F26D48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center" w:tblpY="412"/>
        <w:tblW w:w="4908" w:type="pct"/>
        <w:tblLook w:val="04A0" w:firstRow="1" w:lastRow="0" w:firstColumn="1" w:lastColumn="0" w:noHBand="0" w:noVBand="1"/>
      </w:tblPr>
      <w:tblGrid>
        <w:gridCol w:w="818"/>
        <w:gridCol w:w="949"/>
        <w:gridCol w:w="2998"/>
        <w:gridCol w:w="1017"/>
        <w:gridCol w:w="1781"/>
        <w:gridCol w:w="1572"/>
        <w:gridCol w:w="1413"/>
      </w:tblGrid>
      <w:tr w:rsidR="00F26D48" w:rsidRPr="00F26D48" w:rsidTr="00D1760C">
        <w:tc>
          <w:tcPr>
            <w:tcW w:w="388" w:type="pct"/>
            <w:shd w:val="clear" w:color="auto" w:fill="C6D9F1" w:themeFill="text2" w:themeFillTint="33"/>
            <w:vAlign w:val="center"/>
          </w:tcPr>
          <w:p w:rsidR="002A4A3F" w:rsidRPr="00F26D48" w:rsidRDefault="002A4A3F" w:rsidP="00B0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450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421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482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No of Unit</w:t>
            </w:r>
          </w:p>
        </w:tc>
        <w:tc>
          <w:tcPr>
            <w:tcW w:w="844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Unit Cost (Rs)</w:t>
            </w:r>
          </w:p>
        </w:tc>
        <w:tc>
          <w:tcPr>
            <w:tcW w:w="745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Cost</w:t>
            </w:r>
          </w:p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(Rs)</w:t>
            </w:r>
          </w:p>
        </w:tc>
        <w:tc>
          <w:tcPr>
            <w:tcW w:w="670" w:type="pct"/>
            <w:shd w:val="clear" w:color="auto" w:fill="C6D9F1" w:themeFill="text2" w:themeFillTint="33"/>
            <w:vAlign w:val="center"/>
          </w:tcPr>
          <w:p w:rsidR="002A4A3F" w:rsidRPr="00F26D48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Remark</w:t>
            </w:r>
          </w:p>
        </w:tc>
      </w:tr>
      <w:tr w:rsidR="00F26D48" w:rsidRPr="00F26D48" w:rsidTr="00D1760C">
        <w:trPr>
          <w:trHeight w:val="332"/>
        </w:trPr>
        <w:tc>
          <w:tcPr>
            <w:tcW w:w="388" w:type="pct"/>
            <w:vAlign w:val="center"/>
          </w:tcPr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2.1.3.1</w:t>
            </w:r>
          </w:p>
        </w:tc>
        <w:tc>
          <w:tcPr>
            <w:tcW w:w="1421" w:type="pct"/>
            <w:vAlign w:val="center"/>
          </w:tcPr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Recurring operational grant</w:t>
            </w:r>
          </w:p>
        </w:tc>
        <w:tc>
          <w:tcPr>
            <w:tcW w:w="482" w:type="pct"/>
            <w:vAlign w:val="center"/>
          </w:tcPr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pct"/>
            <w:vAlign w:val="center"/>
          </w:tcPr>
          <w:p w:rsidR="00330868" w:rsidRPr="00F26D48" w:rsidRDefault="00F22F6A" w:rsidP="00FC4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868" w:rsidRPr="00F26D48">
              <w:rPr>
                <w:rFonts w:ascii="Times New Roman" w:hAnsi="Times New Roman" w:cs="Times New Roman"/>
                <w:sz w:val="24"/>
                <w:szCs w:val="24"/>
              </w:rPr>
              <w:t>,000 per month</w:t>
            </w:r>
          </w:p>
        </w:tc>
        <w:tc>
          <w:tcPr>
            <w:tcW w:w="745" w:type="pct"/>
            <w:vAlign w:val="center"/>
          </w:tcPr>
          <w:p w:rsidR="00330868" w:rsidRPr="00F26D48" w:rsidRDefault="00F22F6A" w:rsidP="00FC4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30868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670" w:type="pct"/>
            <w:vAlign w:val="center"/>
          </w:tcPr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Civil Hospital,</w:t>
            </w:r>
          </w:p>
          <w:p w:rsidR="00330868" w:rsidRPr="00F26D4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</w:tr>
      <w:tr w:rsidR="00F26D48" w:rsidRPr="00F26D48" w:rsidTr="00EC7E82">
        <w:trPr>
          <w:trHeight w:val="427"/>
        </w:trPr>
        <w:tc>
          <w:tcPr>
            <w:tcW w:w="3585" w:type="pct"/>
            <w:gridSpan w:val="5"/>
            <w:shd w:val="clear" w:color="auto" w:fill="D99594" w:themeFill="accent2" w:themeFillTint="99"/>
            <w:vAlign w:val="center"/>
          </w:tcPr>
          <w:p w:rsidR="002A4A3F" w:rsidRPr="00F26D48" w:rsidRDefault="002A4A3F" w:rsidP="002A4A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  <w:tc>
          <w:tcPr>
            <w:tcW w:w="745" w:type="pct"/>
            <w:shd w:val="clear" w:color="auto" w:fill="D99594" w:themeFill="accent2" w:themeFillTint="99"/>
            <w:vAlign w:val="center"/>
          </w:tcPr>
          <w:p w:rsidR="002A4A3F" w:rsidRPr="00F26D48" w:rsidRDefault="00F22F6A" w:rsidP="002A4A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30868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670" w:type="pct"/>
            <w:shd w:val="clear" w:color="auto" w:fill="D99594" w:themeFill="accent2" w:themeFillTint="99"/>
            <w:vAlign w:val="center"/>
          </w:tcPr>
          <w:p w:rsidR="002A4A3F" w:rsidRPr="00F26D48" w:rsidRDefault="002A4A3F" w:rsidP="002A4A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5E02" w:rsidRPr="00F26D48" w:rsidRDefault="00615E02" w:rsidP="002A4A3F">
      <w:pPr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8A61F7" w:rsidRPr="00F26D48" w:rsidRDefault="008A61F7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5463F6" w:rsidP="005463F6">
      <w:pPr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D48">
        <w:rPr>
          <w:rFonts w:ascii="Times New Roman" w:eastAsia="Times New Roman" w:hAnsi="Times New Roman" w:cs="Times New Roman"/>
          <w:b/>
          <w:bCs/>
          <w:sz w:val="24"/>
          <w:szCs w:val="24"/>
        </w:rPr>
        <w:t>7.FMR Code : 6.1.1.9.</w:t>
      </w:r>
      <w:r w:rsidR="005B0795" w:rsidRPr="00F26D48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F26D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  Equipment(s) for Blood Banks.</w:t>
      </w:r>
    </w:p>
    <w:p w:rsidR="005463F6" w:rsidRPr="00F26D48" w:rsidRDefault="005463F6" w:rsidP="005463F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HPLC Machine is required for screening of Thalessemia and Sickle Cell Anaemia</w:t>
      </w:r>
    </w:p>
    <w:tbl>
      <w:tblPr>
        <w:tblW w:w="4910" w:type="pct"/>
        <w:tblLook w:val="04A0" w:firstRow="1" w:lastRow="0" w:firstColumn="1" w:lastColumn="0" w:noHBand="0" w:noVBand="1"/>
      </w:tblPr>
      <w:tblGrid>
        <w:gridCol w:w="897"/>
        <w:gridCol w:w="4455"/>
        <w:gridCol w:w="1237"/>
        <w:gridCol w:w="1176"/>
        <w:gridCol w:w="1317"/>
        <w:gridCol w:w="1471"/>
      </w:tblGrid>
      <w:tr w:rsidR="00F26D48" w:rsidRPr="00F26D48" w:rsidTr="00415DBE">
        <w:trPr>
          <w:trHeight w:val="2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F26D48" w:rsidRDefault="005463F6" w:rsidP="005463F6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Equipment for Blood Banks</w:t>
            </w:r>
          </w:p>
        </w:tc>
      </w:tr>
      <w:tr w:rsidR="00F26D48" w:rsidRPr="00F26D48" w:rsidTr="00415DBE">
        <w:trPr>
          <w:trHeight w:val="30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Sl.No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Required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cost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Remarks</w:t>
            </w:r>
          </w:p>
        </w:tc>
      </w:tr>
      <w:tr w:rsidR="00F26D48" w:rsidRPr="00F26D48" w:rsidTr="00415DBE">
        <w:trPr>
          <w:trHeight w:val="422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High Performance Liquid Chromatography</w:t>
            </w:r>
          </w:p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(HPLC)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F26D48" w:rsidRDefault="008F4B21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5463F6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,00,000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F26D48" w:rsidRDefault="00324F01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  <w:r w:rsidR="005463F6"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,00,000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3F6" w:rsidRPr="00F26D48" w:rsidRDefault="005463F6" w:rsidP="008F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 w:rsidR="008F4B21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SRH</w:t>
            </w: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F4B21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Falkawn</w:t>
            </w:r>
          </w:p>
        </w:tc>
      </w:tr>
      <w:tr w:rsidR="00F26D48" w:rsidRPr="00F26D48" w:rsidTr="00415DBE">
        <w:trPr>
          <w:trHeight w:val="359"/>
        </w:trPr>
        <w:tc>
          <w:tcPr>
            <w:tcW w:w="367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463F6" w:rsidRPr="00F26D48" w:rsidRDefault="008F4B21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  <w:r w:rsidR="005463F6"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,00,000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63F6" w:rsidRPr="00F26D48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82C64" w:rsidRPr="00F26D48" w:rsidRDefault="00A82C64" w:rsidP="00A82C64">
      <w:pPr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F26D4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8.FMR Code: 6.1.1.9.b: Equipments for new ICHH Centre (Integrated Centre for Hemoglobinopathies &amp; Hemophilia Centre) at Civil Hospital, Aizawl.</w:t>
      </w:r>
    </w:p>
    <w:tbl>
      <w:tblPr>
        <w:tblW w:w="4667" w:type="pct"/>
        <w:tblLook w:val="04A0" w:firstRow="1" w:lastRow="0" w:firstColumn="1" w:lastColumn="0" w:noHBand="0" w:noVBand="1"/>
      </w:tblPr>
      <w:tblGrid>
        <w:gridCol w:w="897"/>
        <w:gridCol w:w="3322"/>
        <w:gridCol w:w="2126"/>
        <w:gridCol w:w="2126"/>
        <w:gridCol w:w="1559"/>
      </w:tblGrid>
      <w:tr w:rsidR="00F26D48" w:rsidRPr="00F26D48" w:rsidTr="00F26D48">
        <w:trPr>
          <w:trHeight w:val="302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Sl.No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Equipments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No.of items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F26D48" w:rsidRPr="00F26D48" w:rsidTr="00F26D48">
        <w:trPr>
          <w:trHeight w:val="205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Hospital Bed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22,000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44,000</w:t>
            </w:r>
          </w:p>
        </w:tc>
      </w:tr>
      <w:tr w:rsidR="00F26D48" w:rsidRPr="00F26D48" w:rsidTr="00F26D48">
        <w:trPr>
          <w:trHeight w:val="195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Bedside locker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  <w:tr w:rsidR="00F26D48" w:rsidRPr="00F26D48" w:rsidTr="00F26D48">
        <w:trPr>
          <w:trHeight w:val="199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IV stand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4,000</w:t>
            </w:r>
          </w:p>
        </w:tc>
      </w:tr>
      <w:tr w:rsidR="00F26D48" w:rsidRPr="00F26D48" w:rsidTr="00F26D48">
        <w:trPr>
          <w:trHeight w:val="189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Bedside screen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8,000</w:t>
            </w:r>
          </w:p>
        </w:tc>
      </w:tr>
      <w:tr w:rsidR="00F26D48" w:rsidRPr="00F26D48" w:rsidTr="00F26D48">
        <w:trPr>
          <w:trHeight w:val="189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Steel drum 8”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1,000</w:t>
            </w:r>
          </w:p>
        </w:tc>
      </w:tr>
      <w:tr w:rsidR="00F26D48" w:rsidRPr="00F26D48" w:rsidTr="00F26D48">
        <w:trPr>
          <w:trHeight w:val="347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Pulse Oximetre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  <w:tr w:rsidR="00F26D48" w:rsidRPr="00F26D48" w:rsidTr="00F26D48">
        <w:trPr>
          <w:trHeight w:val="268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BP machine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5,000</w:t>
            </w:r>
          </w:p>
        </w:tc>
      </w:tr>
      <w:tr w:rsidR="00F26D48" w:rsidRPr="00F26D48" w:rsidTr="00F26D48">
        <w:trPr>
          <w:trHeight w:val="257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Stethoscope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6,000</w:t>
            </w:r>
          </w:p>
        </w:tc>
      </w:tr>
      <w:tr w:rsidR="00F26D48" w:rsidRPr="00F26D48" w:rsidTr="00F26D48">
        <w:trPr>
          <w:trHeight w:val="120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Chairs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2,000</w:t>
            </w:r>
          </w:p>
        </w:tc>
      </w:tr>
      <w:tr w:rsidR="00F26D48" w:rsidRPr="00F26D48" w:rsidTr="00F26D48">
        <w:trPr>
          <w:trHeight w:val="251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15,000</w:t>
            </w:r>
          </w:p>
        </w:tc>
      </w:tr>
      <w:tr w:rsidR="00F26D48" w:rsidRPr="00F26D48" w:rsidTr="00F26D48">
        <w:trPr>
          <w:trHeight w:val="256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File Cabinet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15,000</w:t>
            </w:r>
          </w:p>
        </w:tc>
      </w:tr>
      <w:tr w:rsidR="00F26D48" w:rsidRPr="00F26D48" w:rsidTr="00F26D48">
        <w:trPr>
          <w:trHeight w:val="245"/>
        </w:trPr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Steel Almirah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16,000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16,000</w:t>
            </w:r>
          </w:p>
        </w:tc>
      </w:tr>
      <w:tr w:rsidR="00F26D48" w:rsidRPr="00F26D48" w:rsidTr="00F26D48">
        <w:trPr>
          <w:trHeight w:val="359"/>
        </w:trPr>
        <w:tc>
          <w:tcPr>
            <w:tcW w:w="4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Total                      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A82C64" w:rsidRPr="00F26D48" w:rsidRDefault="00A82C64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1,36,000</w:t>
            </w:r>
          </w:p>
        </w:tc>
      </w:tr>
    </w:tbl>
    <w:p w:rsidR="005463F6" w:rsidRPr="00F26D48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F26D48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9</w:t>
      </w:r>
      <w:r w:rsidR="005463F6" w:rsidRPr="00F26D48">
        <w:rPr>
          <w:rFonts w:ascii="Times New Roman" w:hAnsi="Times New Roman" w:cs="Times New Roman"/>
          <w:b/>
          <w:sz w:val="24"/>
          <w:szCs w:val="24"/>
        </w:rPr>
        <w:t xml:space="preserve">.FMR Code : 6.2.7.1: </w:t>
      </w:r>
    </w:p>
    <w:p w:rsidR="005463F6" w:rsidRPr="00F26D48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6D48">
        <w:rPr>
          <w:rFonts w:ascii="Times New Roman" w:hAnsi="Times New Roman" w:cs="Times New Roman"/>
          <w:b/>
          <w:sz w:val="24"/>
          <w:szCs w:val="24"/>
          <w:u w:val="single"/>
        </w:rPr>
        <w:t>FMR Code: 6.2.7.1 :Test Kits &amp; Consumables.</w:t>
      </w:r>
    </w:p>
    <w:p w:rsidR="005463F6" w:rsidRPr="00F26D48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3F6" w:rsidRPr="00F26D48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The following  reagents are required for Variant II Instrument:-</w:t>
      </w:r>
    </w:p>
    <w:tbl>
      <w:tblPr>
        <w:tblW w:w="5034" w:type="pct"/>
        <w:tblLayout w:type="fixed"/>
        <w:tblLook w:val="04A0" w:firstRow="1" w:lastRow="0" w:firstColumn="1" w:lastColumn="0" w:noHBand="0" w:noVBand="1"/>
      </w:tblPr>
      <w:tblGrid>
        <w:gridCol w:w="736"/>
        <w:gridCol w:w="3910"/>
        <w:gridCol w:w="1417"/>
        <w:gridCol w:w="1277"/>
        <w:gridCol w:w="2127"/>
        <w:gridCol w:w="1352"/>
      </w:tblGrid>
      <w:tr w:rsidR="00F26D48" w:rsidRPr="00F26D48" w:rsidTr="005463F6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 Kits&amp; Consumables</w:t>
            </w:r>
          </w:p>
        </w:tc>
      </w:tr>
      <w:tr w:rsidR="00F26D48" w:rsidRPr="00F26D48" w:rsidTr="00F26D48"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kits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Required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Cost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Cost in Rs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Remarks</w:t>
            </w:r>
          </w:p>
        </w:tc>
      </w:tr>
      <w:tr w:rsidR="00F26D48" w:rsidRPr="00F26D48" w:rsidTr="00F26D48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Variant II Beta Thalessemia Short Program Reorder Pack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463F6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1,00,000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336</w:t>
            </w:r>
            <w:r w:rsidR="005463F6"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,000</w:t>
            </w:r>
          </w:p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(including GST 12%)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</w:t>
            </w:r>
          </w:p>
        </w:tc>
      </w:tr>
      <w:tr w:rsidR="00F26D48" w:rsidRPr="00F26D48" w:rsidTr="00F26D48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Variant II sample Vials 1.5m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463F6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Kits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5463F6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8,400</w:t>
            </w:r>
          </w:p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(including GST 12%)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</w:t>
            </w:r>
          </w:p>
        </w:tc>
      </w:tr>
      <w:tr w:rsidR="00F26D48" w:rsidRPr="00F26D48" w:rsidTr="00F26D48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Lyphochek  Hemoglobin A2 control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463F6"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pack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sz w:val="24"/>
                <w:szCs w:val="24"/>
              </w:rPr>
              <w:t>32,000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35,840</w:t>
            </w:r>
          </w:p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(including GST 12%)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</w:t>
            </w:r>
          </w:p>
        </w:tc>
      </w:tr>
      <w:tr w:rsidR="00F26D48" w:rsidRPr="00F26D48" w:rsidTr="00F26D48">
        <w:trPr>
          <w:trHeight w:val="413"/>
        </w:trPr>
        <w:tc>
          <w:tcPr>
            <w:tcW w:w="339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Total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5463F6" w:rsidRPr="00F26D48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380,090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463F6" w:rsidRPr="00F26D48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F26D48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10</w:t>
      </w:r>
      <w:r w:rsidR="005463F6" w:rsidRPr="00F26D48">
        <w:rPr>
          <w:rFonts w:ascii="Times New Roman" w:hAnsi="Times New Roman" w:cs="Times New Roman"/>
          <w:b/>
          <w:sz w:val="24"/>
          <w:szCs w:val="24"/>
        </w:rPr>
        <w:t xml:space="preserve">.FMR Code : 6.2.7.2: </w:t>
      </w:r>
      <w:r w:rsidR="005463F6" w:rsidRPr="00F26D48">
        <w:rPr>
          <w:rFonts w:ascii="Times New Roman" w:eastAsia="Times New Roman" w:hAnsi="Times New Roman" w:cs="Times New Roman"/>
          <w:b/>
          <w:bCs/>
          <w:sz w:val="24"/>
          <w:szCs w:val="24"/>
        </w:rPr>
        <w:t>Drugs &amp; Supplies for Blood related disorder Hemoglobinopathies</w:t>
      </w:r>
    </w:p>
    <w:p w:rsidR="005463F6" w:rsidRPr="00F26D48" w:rsidRDefault="005463F6" w:rsidP="005463F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D48">
        <w:rPr>
          <w:rFonts w:ascii="Times New Roman" w:eastAsia="Times New Roman" w:hAnsi="Times New Roman" w:cs="Times New Roman"/>
          <w:bCs/>
          <w:sz w:val="24"/>
          <w:szCs w:val="24"/>
        </w:rPr>
        <w:t>This is proposed to be used at Day Care Centre, Civil Hospital Aizawl.</w:t>
      </w:r>
    </w:p>
    <w:p w:rsidR="005463F6" w:rsidRPr="00F26D48" w:rsidRDefault="005463F6" w:rsidP="005463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993"/>
        <w:gridCol w:w="1417"/>
        <w:gridCol w:w="3692"/>
      </w:tblGrid>
      <w:tr w:rsidR="00F26D48" w:rsidRPr="00F26D48" w:rsidTr="00F26D48">
        <w:trPr>
          <w:trHeight w:val="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Tablets &amp; supplies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Required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Cost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Cost in Rs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Remarks</w:t>
            </w:r>
          </w:p>
        </w:tc>
      </w:tr>
      <w:tr w:rsidR="00F26D48" w:rsidRPr="00F26D48" w:rsidTr="00F26D48">
        <w:trPr>
          <w:trHeight w:val="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Tab. Deferasirox 250 mg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 tab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20/tab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60,000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For hemoglobinopathy patients </w:t>
            </w:r>
          </w:p>
        </w:tc>
      </w:tr>
      <w:tr w:rsidR="00F26D48" w:rsidRPr="00F26D48" w:rsidTr="00F26D48">
        <w:trPr>
          <w:trHeight w:val="34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Tab. Deferasirox 500 mg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7000 tab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30/tab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2,10,000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F26D48" w:rsidRDefault="005463F6" w:rsidP="00F2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 hemoglobinopathy patients</w:t>
            </w:r>
          </w:p>
        </w:tc>
      </w:tr>
      <w:tr w:rsidR="00F26D48" w:rsidRPr="00F26D48" w:rsidTr="00F26D48">
        <w:trPr>
          <w:trHeight w:val="371"/>
        </w:trPr>
        <w:tc>
          <w:tcPr>
            <w:tcW w:w="56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5463F6" w:rsidRPr="00F26D48" w:rsidRDefault="003E51B7" w:rsidP="005463F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463F6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,70,000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463F6" w:rsidRPr="00F26D48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463F6" w:rsidRPr="00F26D48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00CB4" w:rsidRPr="00F26D48" w:rsidRDefault="005463F6" w:rsidP="00B00CB4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F26D48"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B00CB4" w:rsidRPr="00F26D48">
        <w:rPr>
          <w:rFonts w:ascii="Times New Roman" w:hAnsi="Times New Roman" w:cs="Times New Roman"/>
          <w:b/>
          <w:sz w:val="24"/>
          <w:szCs w:val="24"/>
        </w:rPr>
        <w:t>.</w:t>
      </w:r>
      <w:r w:rsidR="00A71334" w:rsidRPr="00F26D48">
        <w:rPr>
          <w:rFonts w:ascii="Times New Roman" w:hAnsi="Times New Roman" w:cs="Times New Roman"/>
          <w:b/>
          <w:sz w:val="24"/>
          <w:szCs w:val="24"/>
        </w:rPr>
        <w:t>FMR Code: 9.5.6.1</w:t>
      </w:r>
      <w:r w:rsidR="00B00CB4" w:rsidRPr="00F26D48">
        <w:rPr>
          <w:rFonts w:ascii="Times New Roman" w:hAnsi="Times New Roman" w:cs="Times New Roman"/>
          <w:b/>
          <w:sz w:val="24"/>
          <w:szCs w:val="24"/>
        </w:rPr>
        <w:t xml:space="preserve"> : Training </w:t>
      </w:r>
      <w:r w:rsidR="00A71334" w:rsidRPr="00F26D48">
        <w:rPr>
          <w:rFonts w:ascii="Times New Roman" w:hAnsi="Times New Roman" w:cs="Times New Roman"/>
          <w:b/>
          <w:sz w:val="24"/>
          <w:szCs w:val="24"/>
        </w:rPr>
        <w:t>of</w:t>
      </w:r>
      <w:r w:rsidR="00014DB3" w:rsidRPr="00F26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334" w:rsidRPr="00F26D48">
        <w:rPr>
          <w:rFonts w:ascii="Times New Roman" w:hAnsi="Times New Roman" w:cs="Times New Roman"/>
          <w:b/>
          <w:sz w:val="24"/>
          <w:szCs w:val="24"/>
        </w:rPr>
        <w:t>Blood Banks and Blood Storage Centres</w:t>
      </w:r>
    </w:p>
    <w:p w:rsidR="00B00CB4" w:rsidRPr="00F26D48" w:rsidRDefault="00B00CB4" w:rsidP="00B00C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Training is to be conducted by the State Blood Cell.</w:t>
      </w:r>
    </w:p>
    <w:tbl>
      <w:tblPr>
        <w:tblStyle w:val="TableGrid"/>
        <w:tblW w:w="508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61"/>
        <w:gridCol w:w="55"/>
        <w:gridCol w:w="5579"/>
        <w:gridCol w:w="360"/>
        <w:gridCol w:w="1079"/>
        <w:gridCol w:w="723"/>
        <w:gridCol w:w="900"/>
        <w:gridCol w:w="1097"/>
      </w:tblGrid>
      <w:tr w:rsidR="00F26D48" w:rsidRPr="00F26D48" w:rsidTr="00F26D48">
        <w:trPr>
          <w:trHeight w:val="460"/>
        </w:trPr>
        <w:tc>
          <w:tcPr>
            <w:tcW w:w="260" w:type="pct"/>
            <w:shd w:val="clear" w:color="auto" w:fill="B8CCE4" w:themeFill="accent1" w:themeFillTint="66"/>
            <w:vAlign w:val="center"/>
          </w:tcPr>
          <w:p w:rsidR="00B00CB4" w:rsidRPr="00F26D48" w:rsidRDefault="00B00CB4" w:rsidP="00B0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3001" w:type="pct"/>
            <w:gridSpan w:val="4"/>
            <w:shd w:val="clear" w:color="auto" w:fill="B8CCE4" w:themeFill="accent1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494" w:type="pct"/>
            <w:shd w:val="clear" w:color="auto" w:fill="B8CCE4" w:themeFill="accent1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331" w:type="pct"/>
            <w:shd w:val="clear" w:color="auto" w:fill="B8CCE4" w:themeFill="accent1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412" w:type="pct"/>
            <w:shd w:val="clear" w:color="auto" w:fill="B8CCE4" w:themeFill="accent1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No. of Days</w:t>
            </w:r>
          </w:p>
        </w:tc>
        <w:tc>
          <w:tcPr>
            <w:tcW w:w="503" w:type="pct"/>
            <w:shd w:val="clear" w:color="auto" w:fill="B8CCE4" w:themeFill="accent1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F26D48" w:rsidRPr="00F26D48" w:rsidTr="00CB04DE">
        <w:trPr>
          <w:trHeight w:val="309"/>
        </w:trPr>
        <w:tc>
          <w:tcPr>
            <w:tcW w:w="260" w:type="pct"/>
            <w:vMerge w:val="restar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gridSpan w:val="8"/>
            <w:shd w:val="clear" w:color="auto" w:fill="8DB3E2" w:themeFill="text2" w:themeFillTint="66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Training of BBOs, MOs &amp; Lab.Tech.at Higher Centre</w:t>
            </w:r>
          </w:p>
        </w:tc>
      </w:tr>
      <w:tr w:rsidR="00F26D48" w:rsidRPr="00F26D48" w:rsidTr="00C12EEA">
        <w:trPr>
          <w:trHeight w:val="341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4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Travel Expenditure</w:t>
            </w:r>
            <w:r w:rsidR="00334FB4"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(Taxi fare to Airport &amp; venue,to &amp; fro)</w:t>
            </w:r>
          </w:p>
        </w:tc>
        <w:tc>
          <w:tcPr>
            <w:tcW w:w="494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331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A14FEB" w:rsidP="00A1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16,000</w:t>
            </w:r>
          </w:p>
        </w:tc>
      </w:tr>
      <w:tr w:rsidR="00F26D48" w:rsidRPr="00F26D48" w:rsidTr="00C12EEA">
        <w:trPr>
          <w:trHeight w:val="347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4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Flight Fare</w:t>
            </w:r>
          </w:p>
        </w:tc>
        <w:tc>
          <w:tcPr>
            <w:tcW w:w="494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331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1,00,000</w:t>
            </w:r>
          </w:p>
        </w:tc>
      </w:tr>
      <w:tr w:rsidR="00F26D48" w:rsidRPr="00F26D48" w:rsidTr="00C12EEA">
        <w:trPr>
          <w:trHeight w:val="253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4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</w:p>
        </w:tc>
        <w:tc>
          <w:tcPr>
            <w:tcW w:w="494" w:type="pct"/>
            <w:vAlign w:val="center"/>
          </w:tcPr>
          <w:p w:rsidR="00B00CB4" w:rsidRPr="00F26D48" w:rsidRDefault="00C12EEA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0CB4" w:rsidRPr="00F26D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1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" w:type="pct"/>
            <w:vAlign w:val="center"/>
          </w:tcPr>
          <w:p w:rsidR="00B00CB4" w:rsidRPr="00F26D48" w:rsidRDefault="00A14FEB" w:rsidP="00B8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AAE"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C12EEA">
        <w:trPr>
          <w:trHeight w:val="187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4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Lodging</w:t>
            </w:r>
          </w:p>
        </w:tc>
        <w:tc>
          <w:tcPr>
            <w:tcW w:w="494" w:type="pct"/>
            <w:vAlign w:val="center"/>
          </w:tcPr>
          <w:p w:rsidR="00B00CB4" w:rsidRPr="00F26D48" w:rsidRDefault="00C12EEA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B00CB4" w:rsidRPr="00F26D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1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" w:type="pct"/>
            <w:vAlign w:val="center"/>
          </w:tcPr>
          <w:p w:rsidR="00B00CB4" w:rsidRPr="00F26D48" w:rsidRDefault="00B83AAE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14FEB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C12EEA">
        <w:trPr>
          <w:trHeight w:val="249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4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Contingency</w:t>
            </w:r>
          </w:p>
        </w:tc>
        <w:tc>
          <w:tcPr>
            <w:tcW w:w="494" w:type="pct"/>
            <w:vAlign w:val="center"/>
          </w:tcPr>
          <w:p w:rsidR="00B00CB4" w:rsidRPr="00F26D48" w:rsidRDefault="00B00CB4" w:rsidP="00CB1D0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A14FEB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F26D48" w:rsidRPr="00F26D48" w:rsidTr="00C12EEA">
        <w:trPr>
          <w:trHeight w:val="325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pct"/>
            <w:gridSpan w:val="7"/>
            <w:shd w:val="clear" w:color="auto" w:fill="D99594" w:themeFill="accent2" w:themeFillTint="99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Sub Total</w:t>
            </w:r>
          </w:p>
        </w:tc>
        <w:tc>
          <w:tcPr>
            <w:tcW w:w="503" w:type="pct"/>
            <w:shd w:val="clear" w:color="auto" w:fill="D99594" w:themeFill="accent2" w:themeFillTint="99"/>
            <w:vAlign w:val="center"/>
          </w:tcPr>
          <w:p w:rsidR="00B00CB4" w:rsidRPr="00F26D48" w:rsidRDefault="00A14FEB" w:rsidP="00FB7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FB7053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F26D48" w:rsidRPr="00F26D48" w:rsidTr="00CB04DE">
        <w:trPr>
          <w:trHeight w:val="213"/>
        </w:trPr>
        <w:tc>
          <w:tcPr>
            <w:tcW w:w="260" w:type="pct"/>
            <w:vMerge w:val="restar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8"/>
            <w:shd w:val="clear" w:color="auto" w:fill="95B3D7" w:themeFill="accent1" w:themeFillTint="99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Training of BBOs at BB and MOs at BSC and Lab. Tech </w:t>
            </w:r>
          </w:p>
        </w:tc>
      </w:tr>
      <w:tr w:rsidR="00F26D48" w:rsidRPr="00F26D48" w:rsidTr="00C12EEA">
        <w:trPr>
          <w:trHeight w:val="203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31" w:type="pct"/>
            <w:vAlign w:val="center"/>
          </w:tcPr>
          <w:p w:rsidR="00B00CB4" w:rsidRPr="00F26D48" w:rsidRDefault="003C64B1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" w:type="pct"/>
            <w:vAlign w:val="center"/>
          </w:tcPr>
          <w:p w:rsidR="00B00CB4" w:rsidRPr="00F26D48" w:rsidRDefault="003C64B1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</w:tr>
      <w:tr w:rsidR="00F26D48" w:rsidRPr="00F26D48" w:rsidTr="00C12EEA">
        <w:trPr>
          <w:trHeight w:val="207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Hall Hiring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331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vAlign w:val="center"/>
          </w:tcPr>
          <w:p w:rsidR="00B00CB4" w:rsidRPr="00F26D48" w:rsidRDefault="003C64B1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vAlign w:val="center"/>
          </w:tcPr>
          <w:p w:rsidR="00B00CB4" w:rsidRPr="00F26D48" w:rsidRDefault="003C64B1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0CB4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C12EEA">
        <w:trPr>
          <w:trHeight w:val="211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31" w:type="pct"/>
            <w:vAlign w:val="center"/>
          </w:tcPr>
          <w:p w:rsidR="00B00CB4" w:rsidRPr="00F26D48" w:rsidRDefault="00FA51F9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4B1" w:rsidRPr="00F2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pct"/>
            <w:vAlign w:val="center"/>
          </w:tcPr>
          <w:p w:rsidR="00B00CB4" w:rsidRPr="00F26D48" w:rsidRDefault="003C64B1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vAlign w:val="center"/>
          </w:tcPr>
          <w:p w:rsidR="00B00CB4" w:rsidRPr="00F26D48" w:rsidRDefault="00FA51F9" w:rsidP="003C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0CB4" w:rsidRPr="00F26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64B1"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0CB4" w:rsidRPr="00F26D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6D48" w:rsidRPr="00F26D48" w:rsidTr="00C12EEA">
        <w:trPr>
          <w:trHeight w:val="205"/>
        </w:trPr>
        <w:tc>
          <w:tcPr>
            <w:tcW w:w="260" w:type="pct"/>
            <w:vMerge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TA of BBOs</w:t>
            </w:r>
          </w:p>
        </w:tc>
        <w:tc>
          <w:tcPr>
            <w:tcW w:w="659" w:type="pct"/>
            <w:gridSpan w:val="2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Rs.6km/ltrs</w:t>
            </w:r>
          </w:p>
        </w:tc>
        <w:tc>
          <w:tcPr>
            <w:tcW w:w="331" w:type="pct"/>
            <w:vAlign w:val="center"/>
          </w:tcPr>
          <w:p w:rsidR="00334FB4" w:rsidRPr="00F26D48" w:rsidRDefault="00F47D78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334FB4" w:rsidRPr="00F26D48" w:rsidRDefault="00D7210D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20,300</w:t>
            </w:r>
          </w:p>
        </w:tc>
      </w:tr>
      <w:tr w:rsidR="00F26D48" w:rsidRPr="00F26D48" w:rsidTr="00C12EEA">
        <w:trPr>
          <w:trHeight w:val="205"/>
        </w:trPr>
        <w:tc>
          <w:tcPr>
            <w:tcW w:w="260" w:type="pct"/>
            <w:vMerge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DA of BBOs</w:t>
            </w:r>
          </w:p>
        </w:tc>
        <w:tc>
          <w:tcPr>
            <w:tcW w:w="659" w:type="pct"/>
            <w:gridSpan w:val="2"/>
            <w:vAlign w:val="center"/>
          </w:tcPr>
          <w:p w:rsidR="00334FB4" w:rsidRPr="00F26D48" w:rsidRDefault="00F47D78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700/-</w:t>
            </w:r>
          </w:p>
        </w:tc>
        <w:tc>
          <w:tcPr>
            <w:tcW w:w="331" w:type="pct"/>
            <w:vAlign w:val="center"/>
          </w:tcPr>
          <w:p w:rsidR="00334FB4" w:rsidRPr="00F26D48" w:rsidRDefault="00F47D78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334FB4" w:rsidRPr="00F26D48" w:rsidRDefault="00D7210D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51F9" w:rsidRPr="00F26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26D48" w:rsidRPr="00F26D48" w:rsidTr="00C12EEA">
        <w:trPr>
          <w:trHeight w:val="205"/>
        </w:trPr>
        <w:tc>
          <w:tcPr>
            <w:tcW w:w="260" w:type="pct"/>
            <w:vMerge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TA of Lab Technicians</w:t>
            </w:r>
          </w:p>
        </w:tc>
        <w:tc>
          <w:tcPr>
            <w:tcW w:w="659" w:type="pct"/>
            <w:gridSpan w:val="2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Align w:val="center"/>
          </w:tcPr>
          <w:p w:rsidR="00334FB4" w:rsidRPr="00F26D48" w:rsidRDefault="00D7210D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334FB4" w:rsidRPr="00F26D48" w:rsidRDefault="00D7210D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10,500</w:t>
            </w:r>
          </w:p>
        </w:tc>
      </w:tr>
      <w:tr w:rsidR="00F26D48" w:rsidRPr="00F26D48" w:rsidTr="00C12EEA">
        <w:trPr>
          <w:trHeight w:val="205"/>
        </w:trPr>
        <w:tc>
          <w:tcPr>
            <w:tcW w:w="260" w:type="pct"/>
            <w:vMerge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334F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334FB4" w:rsidRPr="00F26D48" w:rsidRDefault="00536D88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34FB4" w:rsidRPr="00F26D48">
              <w:rPr>
                <w:rFonts w:ascii="Times New Roman" w:hAnsi="Times New Roman" w:cs="Times New Roman"/>
                <w:sz w:val="24"/>
                <w:szCs w:val="24"/>
              </w:rPr>
              <w:t>A of Lab Technicians</w:t>
            </w:r>
          </w:p>
        </w:tc>
        <w:tc>
          <w:tcPr>
            <w:tcW w:w="659" w:type="pct"/>
            <w:gridSpan w:val="2"/>
            <w:vAlign w:val="center"/>
          </w:tcPr>
          <w:p w:rsidR="00334FB4" w:rsidRPr="00F26D48" w:rsidRDefault="00F47D78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500/-</w:t>
            </w:r>
          </w:p>
        </w:tc>
        <w:tc>
          <w:tcPr>
            <w:tcW w:w="331" w:type="pct"/>
            <w:vAlign w:val="center"/>
          </w:tcPr>
          <w:p w:rsidR="00334FB4" w:rsidRPr="00F26D48" w:rsidRDefault="00D7210D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" w:type="pct"/>
            <w:vAlign w:val="center"/>
          </w:tcPr>
          <w:p w:rsidR="00334FB4" w:rsidRPr="00F26D48" w:rsidRDefault="00334F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334FB4" w:rsidRPr="00F26D48" w:rsidRDefault="00FA51F9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5,500</w:t>
            </w:r>
          </w:p>
        </w:tc>
      </w:tr>
      <w:tr w:rsidR="00F26D48" w:rsidRPr="00F26D48" w:rsidTr="00C12EEA">
        <w:trPr>
          <w:trHeight w:val="195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Stationaries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FA51F9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vAlign w:val="center"/>
          </w:tcPr>
          <w:p w:rsidR="00B00CB4" w:rsidRPr="00F26D48" w:rsidRDefault="00CC6216" w:rsidP="009C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4B1" w:rsidRPr="00F2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FA51F9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F26D48" w:rsidRPr="00F26D48" w:rsidTr="00C12EEA">
        <w:trPr>
          <w:trHeight w:val="199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B00CB4" w:rsidP="0089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859" w:rsidRPr="00F26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285D"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1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F26D48" w:rsidRPr="00F26D48" w:rsidTr="00C12EEA">
        <w:trPr>
          <w:trHeight w:val="203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F26D48" w:rsidRDefault="00334F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pct"/>
            <w:tcBorders>
              <w:left w:val="single" w:sz="4" w:space="0" w:color="auto"/>
            </w:tcBorders>
            <w:vAlign w:val="center"/>
          </w:tcPr>
          <w:p w:rsidR="00B00CB4" w:rsidRPr="00F26D48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659" w:type="pct"/>
            <w:gridSpan w:val="2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F26D48" w:rsidRPr="00F26D48" w:rsidTr="00C12EEA">
        <w:trPr>
          <w:trHeight w:val="193"/>
        </w:trPr>
        <w:tc>
          <w:tcPr>
            <w:tcW w:w="260" w:type="pct"/>
            <w:vMerge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pct"/>
            <w:gridSpan w:val="7"/>
            <w:shd w:val="clear" w:color="auto" w:fill="D99594" w:themeFill="accent2" w:themeFillTint="99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Sub Total</w:t>
            </w:r>
          </w:p>
        </w:tc>
        <w:tc>
          <w:tcPr>
            <w:tcW w:w="503" w:type="pct"/>
            <w:shd w:val="clear" w:color="auto" w:fill="D99594" w:themeFill="accent2" w:themeFillTint="99"/>
            <w:vAlign w:val="center"/>
          </w:tcPr>
          <w:p w:rsidR="00B00CB4" w:rsidRPr="00F26D48" w:rsidRDefault="0089285D" w:rsidP="009F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64,000</w:t>
            </w:r>
          </w:p>
        </w:tc>
      </w:tr>
      <w:tr w:rsidR="00F26D48" w:rsidRPr="00F26D48" w:rsidTr="00C12EEA">
        <w:trPr>
          <w:trHeight w:val="270"/>
        </w:trPr>
        <w:tc>
          <w:tcPr>
            <w:tcW w:w="4497" w:type="pct"/>
            <w:gridSpan w:val="8"/>
            <w:shd w:val="clear" w:color="auto" w:fill="D99594" w:themeFill="accent2" w:themeFillTint="99"/>
            <w:vAlign w:val="center"/>
          </w:tcPr>
          <w:p w:rsidR="00B00CB4" w:rsidRPr="00F26D48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03" w:type="pct"/>
            <w:shd w:val="clear" w:color="auto" w:fill="D99594" w:themeFill="accent2" w:themeFillTint="99"/>
            <w:vAlign w:val="center"/>
          </w:tcPr>
          <w:p w:rsidR="00B00CB4" w:rsidRPr="00F26D48" w:rsidRDefault="00CE204C" w:rsidP="009C0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2,22,000</w:t>
            </w:r>
          </w:p>
        </w:tc>
      </w:tr>
    </w:tbl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07C3A" w:rsidRPr="00F26D48" w:rsidRDefault="00607C3A" w:rsidP="00607C3A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Break up of TA for MO is given below :-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1908"/>
        <w:gridCol w:w="1800"/>
        <w:gridCol w:w="1350"/>
        <w:gridCol w:w="1440"/>
        <w:gridCol w:w="1620"/>
        <w:gridCol w:w="2430"/>
      </w:tblGrid>
      <w:tr w:rsidR="00F26D48" w:rsidRPr="00F26D48" w:rsidTr="00BC2076">
        <w:trPr>
          <w:trHeight w:val="842"/>
        </w:trPr>
        <w:tc>
          <w:tcPr>
            <w:tcW w:w="1908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Particulars</w:t>
            </w:r>
          </w:p>
        </w:tc>
        <w:tc>
          <w:tcPr>
            <w:tcW w:w="180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Distance in km (to &amp; fro)</w:t>
            </w:r>
          </w:p>
        </w:tc>
        <w:tc>
          <w:tcPr>
            <w:tcW w:w="135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Unit (To &amp; Fro)</w:t>
            </w:r>
          </w:p>
        </w:tc>
        <w:tc>
          <w:tcPr>
            <w:tcW w:w="144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Amount</w:t>
            </w:r>
          </w:p>
        </w:tc>
        <w:tc>
          <w:tcPr>
            <w:tcW w:w="162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Participants</w:t>
            </w:r>
          </w:p>
        </w:tc>
        <w:tc>
          <w:tcPr>
            <w:tcW w:w="243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</w:tr>
      <w:tr w:rsidR="00F26D48" w:rsidRPr="00F26D48" w:rsidTr="00BC2076">
        <w:trPr>
          <w:trHeight w:val="267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Champhai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390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2400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2400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Siaha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756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4500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4500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Kolasib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Lawngtlai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3600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3600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Serchhip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225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Mamit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225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62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</w:tr>
      <w:tr w:rsidR="00F26D48" w:rsidRPr="00F26D48" w:rsidTr="00BC2076">
        <w:trPr>
          <w:trHeight w:val="253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Lunglei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2100</w:t>
            </w:r>
          </w:p>
        </w:tc>
        <w:tc>
          <w:tcPr>
            <w:tcW w:w="1620" w:type="dxa"/>
          </w:tcPr>
          <w:p w:rsidR="00607C3A" w:rsidRPr="00F26D48" w:rsidRDefault="00B1027B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30" w:type="dxa"/>
          </w:tcPr>
          <w:p w:rsidR="00607C3A" w:rsidRPr="00F26D48" w:rsidRDefault="00B1027B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42</w:t>
            </w:r>
            <w:r w:rsidR="00607C3A" w:rsidRPr="00F26D48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F26D48" w:rsidRPr="00F26D48" w:rsidTr="00BC2076">
        <w:trPr>
          <w:trHeight w:val="505"/>
        </w:trPr>
        <w:tc>
          <w:tcPr>
            <w:tcW w:w="190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Aizawl E &amp; W</w:t>
            </w:r>
          </w:p>
        </w:tc>
        <w:tc>
          <w:tcPr>
            <w:tcW w:w="180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35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620" w:type="dxa"/>
          </w:tcPr>
          <w:p w:rsidR="00607C3A" w:rsidRPr="00F26D48" w:rsidRDefault="00B1027B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30" w:type="dxa"/>
          </w:tcPr>
          <w:p w:rsidR="00607C3A" w:rsidRPr="00F26D48" w:rsidRDefault="006A2336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1800</w:t>
            </w:r>
          </w:p>
        </w:tc>
      </w:tr>
      <w:tr w:rsidR="00F26D48" w:rsidRPr="00F26D48" w:rsidTr="00BC2076">
        <w:trPr>
          <w:trHeight w:val="267"/>
        </w:trPr>
        <w:tc>
          <w:tcPr>
            <w:tcW w:w="6498" w:type="dxa"/>
            <w:gridSpan w:val="4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1620" w:type="dxa"/>
            <w:vAlign w:val="center"/>
          </w:tcPr>
          <w:p w:rsidR="00607C3A" w:rsidRPr="00F26D48" w:rsidRDefault="006A2336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2430" w:type="dxa"/>
            <w:vAlign w:val="center"/>
          </w:tcPr>
          <w:p w:rsidR="00607C3A" w:rsidRPr="00F26D48" w:rsidRDefault="006A2336" w:rsidP="006A2336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607C3A" w:rsidRPr="00F26D48">
              <w:rPr>
                <w:rFonts w:ascii="Times New Roman" w:hAnsi="Times New Roman"/>
                <w:b/>
                <w:sz w:val="26"/>
                <w:szCs w:val="26"/>
              </w:rPr>
              <w:t>0,</w:t>
            </w: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607C3A" w:rsidRPr="00F26D48">
              <w:rPr>
                <w:rFonts w:ascii="Times New Roman" w:hAnsi="Times New Roman"/>
                <w:b/>
                <w:sz w:val="26"/>
                <w:szCs w:val="26"/>
              </w:rPr>
              <w:t>00</w:t>
            </w:r>
          </w:p>
        </w:tc>
      </w:tr>
    </w:tbl>
    <w:p w:rsidR="00607C3A" w:rsidRPr="00F26D48" w:rsidRDefault="00607C3A" w:rsidP="00607C3A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 xml:space="preserve">Break up of </w:t>
      </w:r>
      <w:r w:rsidR="00C12EEA" w:rsidRPr="00F26D48">
        <w:rPr>
          <w:rFonts w:ascii="Times New Roman" w:hAnsi="Times New Roman" w:cs="Times New Roman"/>
          <w:b/>
          <w:sz w:val="24"/>
          <w:szCs w:val="24"/>
        </w:rPr>
        <w:t xml:space="preserve">TA for </w:t>
      </w:r>
      <w:r w:rsidR="00D7210D" w:rsidRPr="00F26D48">
        <w:rPr>
          <w:rFonts w:ascii="Times New Roman" w:hAnsi="Times New Roman" w:cs="Times New Roman"/>
          <w:b/>
          <w:sz w:val="24"/>
          <w:szCs w:val="24"/>
        </w:rPr>
        <w:t>Lab Technicians</w:t>
      </w:r>
      <w:r w:rsidRPr="00F26D48">
        <w:rPr>
          <w:rFonts w:ascii="Times New Roman" w:hAnsi="Times New Roman" w:cs="Times New Roman"/>
          <w:b/>
          <w:sz w:val="24"/>
          <w:szCs w:val="24"/>
        </w:rPr>
        <w:t xml:space="preserve"> is given below :-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628"/>
        <w:gridCol w:w="1530"/>
        <w:gridCol w:w="2160"/>
        <w:gridCol w:w="1800"/>
        <w:gridCol w:w="2430"/>
      </w:tblGrid>
      <w:tr w:rsidR="00F26D48" w:rsidRPr="00F26D48" w:rsidTr="00F26D48">
        <w:trPr>
          <w:trHeight w:val="436"/>
        </w:trPr>
        <w:tc>
          <w:tcPr>
            <w:tcW w:w="2628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Particulars</w:t>
            </w:r>
          </w:p>
        </w:tc>
        <w:tc>
          <w:tcPr>
            <w:tcW w:w="1530" w:type="dxa"/>
            <w:vAlign w:val="center"/>
          </w:tcPr>
          <w:p w:rsidR="00607C3A" w:rsidRPr="00F26D48" w:rsidRDefault="00607C3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Sumo</w:t>
            </w:r>
          </w:p>
        </w:tc>
        <w:tc>
          <w:tcPr>
            <w:tcW w:w="216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Amount</w:t>
            </w:r>
          </w:p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(to &amp; fro)</w:t>
            </w:r>
          </w:p>
        </w:tc>
        <w:tc>
          <w:tcPr>
            <w:tcW w:w="180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Participants</w:t>
            </w:r>
          </w:p>
        </w:tc>
        <w:tc>
          <w:tcPr>
            <w:tcW w:w="243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</w:tr>
      <w:tr w:rsidR="00F26D48" w:rsidRPr="00F26D48" w:rsidTr="00BC2076">
        <w:trPr>
          <w:trHeight w:val="267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Champhai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Siaha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1100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Kolasib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Lawngtlai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800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1600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1600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Serchhip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4571E" w:rsidRPr="00F26D48" w:rsidRDefault="0064571E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Mamit</w:t>
            </w:r>
          </w:p>
        </w:tc>
        <w:tc>
          <w:tcPr>
            <w:tcW w:w="153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16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800" w:type="dxa"/>
            <w:vAlign w:val="center"/>
          </w:tcPr>
          <w:p w:rsidR="0064571E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  <w:vAlign w:val="center"/>
          </w:tcPr>
          <w:p w:rsidR="0064571E" w:rsidRPr="00F26D48" w:rsidRDefault="0064571E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F26D48" w:rsidRPr="00F26D48" w:rsidTr="00BC2076">
        <w:trPr>
          <w:trHeight w:val="253"/>
        </w:trPr>
        <w:tc>
          <w:tcPr>
            <w:tcW w:w="262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Lunglei</w:t>
            </w:r>
          </w:p>
        </w:tc>
        <w:tc>
          <w:tcPr>
            <w:tcW w:w="153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216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800" w:type="dxa"/>
            <w:vAlign w:val="center"/>
          </w:tcPr>
          <w:p w:rsidR="00607C3A" w:rsidRPr="00F26D48" w:rsidRDefault="00F47D78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30" w:type="dxa"/>
            <w:vAlign w:val="center"/>
          </w:tcPr>
          <w:p w:rsidR="00607C3A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1800</w:t>
            </w:r>
          </w:p>
        </w:tc>
      </w:tr>
      <w:tr w:rsidR="00F26D48" w:rsidRPr="00F26D48" w:rsidTr="00F26D48">
        <w:trPr>
          <w:trHeight w:val="221"/>
        </w:trPr>
        <w:tc>
          <w:tcPr>
            <w:tcW w:w="262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Aizawl E</w:t>
            </w:r>
          </w:p>
        </w:tc>
        <w:tc>
          <w:tcPr>
            <w:tcW w:w="153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160" w:type="dxa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800" w:type="dxa"/>
            <w:vAlign w:val="center"/>
          </w:tcPr>
          <w:p w:rsidR="00607C3A" w:rsidRPr="00F26D48" w:rsidRDefault="00F47D78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30" w:type="dxa"/>
            <w:vAlign w:val="center"/>
          </w:tcPr>
          <w:p w:rsidR="00607C3A" w:rsidRPr="00F26D48" w:rsidRDefault="00607C3A" w:rsidP="0064571E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  <w:r w:rsidR="0064571E" w:rsidRPr="00F26D48">
              <w:rPr>
                <w:rFonts w:ascii="Times New Roman" w:hAnsi="Times New Roman"/>
                <w:sz w:val="26"/>
                <w:szCs w:val="26"/>
              </w:rPr>
              <w:t>2</w:t>
            </w:r>
            <w:r w:rsidRPr="00F26D48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F26D48" w:rsidRPr="00F26D48" w:rsidTr="00BC2076">
        <w:trPr>
          <w:trHeight w:val="356"/>
        </w:trPr>
        <w:tc>
          <w:tcPr>
            <w:tcW w:w="2628" w:type="dxa"/>
          </w:tcPr>
          <w:p w:rsidR="00607C3A" w:rsidRPr="00F26D48" w:rsidRDefault="00607C3A" w:rsidP="00B1027B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Aizawl W</w:t>
            </w:r>
          </w:p>
        </w:tc>
        <w:tc>
          <w:tcPr>
            <w:tcW w:w="153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160" w:type="dxa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800" w:type="dxa"/>
          </w:tcPr>
          <w:p w:rsidR="00607C3A" w:rsidRPr="00F26D48" w:rsidRDefault="00F47D78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607C3A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</w:t>
            </w:r>
            <w:r w:rsidR="00607C3A" w:rsidRPr="00F26D48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607C3A" w:rsidRPr="00F26D48" w:rsidTr="00BC2076">
        <w:trPr>
          <w:trHeight w:val="267"/>
        </w:trPr>
        <w:tc>
          <w:tcPr>
            <w:tcW w:w="6318" w:type="dxa"/>
            <w:gridSpan w:val="3"/>
            <w:vAlign w:val="center"/>
          </w:tcPr>
          <w:p w:rsidR="00607C3A" w:rsidRPr="00F26D48" w:rsidRDefault="00607C3A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1800" w:type="dxa"/>
            <w:vAlign w:val="center"/>
          </w:tcPr>
          <w:p w:rsidR="00607C3A" w:rsidRPr="00F26D48" w:rsidRDefault="00F47D78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2430" w:type="dxa"/>
            <w:vAlign w:val="center"/>
          </w:tcPr>
          <w:p w:rsidR="00607C3A" w:rsidRPr="00F26D48" w:rsidRDefault="0064571E" w:rsidP="00B1027B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10,500</w:t>
            </w:r>
          </w:p>
        </w:tc>
      </w:tr>
    </w:tbl>
    <w:p w:rsidR="00B00CB4" w:rsidRPr="00F26D48" w:rsidRDefault="00B00CB4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55CA7" w:rsidRPr="00F26D48" w:rsidRDefault="00F26D48" w:rsidP="00CB04DE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12</w:t>
      </w:r>
      <w:r w:rsidR="00A919C7" w:rsidRPr="00F26D48">
        <w:rPr>
          <w:rFonts w:ascii="Times New Roman" w:hAnsi="Times New Roman" w:cs="Times New Roman"/>
          <w:b/>
          <w:sz w:val="24"/>
          <w:szCs w:val="24"/>
        </w:rPr>
        <w:t>.</w:t>
      </w:r>
      <w:r w:rsidR="0056383B" w:rsidRPr="00F26D48">
        <w:rPr>
          <w:rFonts w:ascii="Times New Roman" w:hAnsi="Times New Roman" w:cs="Times New Roman"/>
          <w:b/>
          <w:sz w:val="24"/>
          <w:szCs w:val="24"/>
        </w:rPr>
        <w:t>FMR Code</w:t>
      </w:r>
      <w:r w:rsidR="00771426" w:rsidRPr="00F26D48">
        <w:rPr>
          <w:rFonts w:ascii="Times New Roman" w:hAnsi="Times New Roman" w:cs="Times New Roman"/>
          <w:b/>
          <w:sz w:val="24"/>
          <w:szCs w:val="24"/>
        </w:rPr>
        <w:t xml:space="preserve">: 9.5.6.3 </w:t>
      </w:r>
      <w:r w:rsidR="0056383B" w:rsidRPr="00F26D48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A01648" w:rsidRPr="00F26D48">
        <w:rPr>
          <w:rFonts w:ascii="Times New Roman" w:hAnsi="Times New Roman" w:cs="Times New Roman"/>
          <w:b/>
          <w:sz w:val="24"/>
          <w:szCs w:val="24"/>
        </w:rPr>
        <w:t>e-Raktkosh Strengthening</w:t>
      </w:r>
    </w:p>
    <w:p w:rsidR="00D041DA" w:rsidRPr="00F26D48" w:rsidRDefault="00D041DA" w:rsidP="00CB04DE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Training</w:t>
      </w:r>
      <w:r w:rsidR="00A71334" w:rsidRPr="00F26D48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5C3F33" w:rsidRPr="00F26D48">
        <w:rPr>
          <w:rFonts w:ascii="Times New Roman" w:hAnsi="Times New Roman" w:cs="Times New Roman"/>
          <w:b/>
          <w:sz w:val="24"/>
          <w:szCs w:val="24"/>
        </w:rPr>
        <w:t>DEOs</w:t>
      </w:r>
    </w:p>
    <w:tbl>
      <w:tblPr>
        <w:tblStyle w:val="TableGrid"/>
        <w:tblW w:w="4950" w:type="pct"/>
        <w:tblLook w:val="04A0" w:firstRow="1" w:lastRow="0" w:firstColumn="1" w:lastColumn="0" w:noHBand="0" w:noVBand="1"/>
      </w:tblPr>
      <w:tblGrid>
        <w:gridCol w:w="787"/>
        <w:gridCol w:w="2560"/>
        <w:gridCol w:w="3062"/>
        <w:gridCol w:w="966"/>
        <w:gridCol w:w="1553"/>
        <w:gridCol w:w="1711"/>
      </w:tblGrid>
      <w:tr w:rsidR="00F26D48" w:rsidRPr="00F26D48" w:rsidTr="00CB04DE">
        <w:trPr>
          <w:trHeight w:val="257"/>
        </w:trPr>
        <w:tc>
          <w:tcPr>
            <w:tcW w:w="5000" w:type="pct"/>
            <w:gridSpan w:val="6"/>
            <w:shd w:val="clear" w:color="auto" w:fill="95B3D7" w:themeFill="accent1" w:themeFillTint="99"/>
            <w:vAlign w:val="center"/>
          </w:tcPr>
          <w:p w:rsidR="00D041DA" w:rsidRPr="00F26D48" w:rsidRDefault="00D041DA" w:rsidP="00CB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2 Days Training of DEO</w:t>
            </w:r>
            <w:r w:rsidR="009C0AC6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 E – RaktKosh &amp; Lab Technician</w:t>
            </w:r>
            <w:r w:rsidR="009C0AC6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 BSC</w:t>
            </w:r>
          </w:p>
        </w:tc>
      </w:tr>
      <w:tr w:rsidR="00F26D48" w:rsidRPr="00F26D48" w:rsidTr="00CB04DE">
        <w:trPr>
          <w:trHeight w:val="221"/>
        </w:trPr>
        <w:tc>
          <w:tcPr>
            <w:tcW w:w="370" w:type="pct"/>
            <w:tcBorders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439" w:type="pct"/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454" w:type="pct"/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730" w:type="pct"/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No. of Days</w:t>
            </w:r>
          </w:p>
        </w:tc>
        <w:tc>
          <w:tcPr>
            <w:tcW w:w="804" w:type="pct"/>
            <w:shd w:val="clear" w:color="auto" w:fill="95B3D7" w:themeFill="accent1" w:themeFillTint="99"/>
            <w:vAlign w:val="center"/>
          </w:tcPr>
          <w:p w:rsidR="000B6176" w:rsidRPr="00F26D48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F26D48" w:rsidRPr="00F26D48" w:rsidTr="00B45D0E">
        <w:trPr>
          <w:trHeight w:val="341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1439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454" w:type="pct"/>
            <w:vAlign w:val="center"/>
          </w:tcPr>
          <w:p w:rsidR="00D041DA" w:rsidRPr="00F26D48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0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F26D48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16,000</w:t>
            </w:r>
          </w:p>
        </w:tc>
      </w:tr>
      <w:tr w:rsidR="00F26D48" w:rsidRPr="00F26D48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Hall Hiring</w:t>
            </w:r>
          </w:p>
        </w:tc>
        <w:tc>
          <w:tcPr>
            <w:tcW w:w="1439" w:type="pct"/>
            <w:vAlign w:val="center"/>
          </w:tcPr>
          <w:p w:rsidR="00D041DA" w:rsidRPr="00F26D48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41DA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454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F26D48" w:rsidRDefault="001A2B50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7859" w:rsidRPr="00F26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513C" w:rsidRPr="00F26D4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26D48" w:rsidRPr="00F26D48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439" w:type="pct"/>
            <w:vAlign w:val="center"/>
          </w:tcPr>
          <w:p w:rsidR="00D041DA" w:rsidRPr="00F26D48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54" w:type="pct"/>
            <w:vAlign w:val="center"/>
          </w:tcPr>
          <w:p w:rsidR="00D041DA" w:rsidRPr="00F26D48" w:rsidRDefault="00C12EE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0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F26D48" w:rsidRDefault="00C12EEA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41DA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Travel Expenditure</w:t>
            </w:r>
          </w:p>
        </w:tc>
        <w:tc>
          <w:tcPr>
            <w:tcW w:w="1439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D041DA" w:rsidRPr="00F26D48" w:rsidRDefault="00C12EE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0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F26D48" w:rsidRDefault="00C12EEA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10,500</w:t>
            </w:r>
          </w:p>
        </w:tc>
      </w:tr>
      <w:tr w:rsidR="00F26D48" w:rsidRPr="00F26D48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C12EEA" w:rsidRPr="00F26D48" w:rsidRDefault="00C12EE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C12EEA" w:rsidRPr="00F26D48" w:rsidRDefault="00C12EE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439" w:type="pct"/>
            <w:vAlign w:val="center"/>
          </w:tcPr>
          <w:p w:rsidR="00C12EEA" w:rsidRPr="00F26D48" w:rsidRDefault="00C12EE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454" w:type="pct"/>
            <w:vAlign w:val="center"/>
          </w:tcPr>
          <w:p w:rsidR="00C12EEA" w:rsidRPr="00F26D48" w:rsidRDefault="00C12EE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0" w:type="pct"/>
            <w:vAlign w:val="center"/>
          </w:tcPr>
          <w:p w:rsidR="00C12EEA" w:rsidRPr="00F26D48" w:rsidRDefault="00C12EE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C12EEA" w:rsidRPr="00F26D48" w:rsidRDefault="00C12EEA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11,000</w:t>
            </w:r>
          </w:p>
        </w:tc>
      </w:tr>
      <w:tr w:rsidR="00F26D48" w:rsidRPr="00F26D48" w:rsidTr="00CB04DE">
        <w:trPr>
          <w:trHeight w:val="261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C12EE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Misc</w:t>
            </w:r>
            <w:r w:rsidR="00913042" w:rsidRPr="00F26D48">
              <w:rPr>
                <w:rFonts w:ascii="Times New Roman" w:hAnsi="Times New Roman" w:cs="Times New Roman"/>
                <w:sz w:val="24"/>
                <w:szCs w:val="24"/>
              </w:rPr>
              <w:t>ellaneous</w:t>
            </w:r>
          </w:p>
        </w:tc>
        <w:tc>
          <w:tcPr>
            <w:tcW w:w="1439" w:type="pct"/>
            <w:vAlign w:val="center"/>
          </w:tcPr>
          <w:p w:rsidR="00D041DA" w:rsidRPr="00F26D48" w:rsidRDefault="00D041DA" w:rsidP="00BB54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F26D48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41DA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CB04DE">
        <w:trPr>
          <w:trHeight w:val="195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F26D48" w:rsidRDefault="00C12EE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F26D48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Contingency</w:t>
            </w:r>
          </w:p>
        </w:tc>
        <w:tc>
          <w:tcPr>
            <w:tcW w:w="1439" w:type="pct"/>
            <w:vAlign w:val="center"/>
          </w:tcPr>
          <w:p w:rsidR="00D041DA" w:rsidRPr="00F26D48" w:rsidRDefault="00D041DA" w:rsidP="00BB54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F26D48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41DA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CB04DE">
        <w:trPr>
          <w:trHeight w:val="255"/>
        </w:trPr>
        <w:tc>
          <w:tcPr>
            <w:tcW w:w="4196" w:type="pct"/>
            <w:gridSpan w:val="5"/>
            <w:shd w:val="clear" w:color="auto" w:fill="D99594" w:themeFill="accent2" w:themeFillTint="99"/>
            <w:vAlign w:val="center"/>
          </w:tcPr>
          <w:p w:rsidR="00D041DA" w:rsidRPr="00F26D48" w:rsidRDefault="00D041DA" w:rsidP="00BB5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804" w:type="pct"/>
            <w:shd w:val="clear" w:color="auto" w:fill="D99594" w:themeFill="accent2" w:themeFillTint="99"/>
            <w:vAlign w:val="center"/>
          </w:tcPr>
          <w:p w:rsidR="00D041DA" w:rsidRPr="00F26D48" w:rsidRDefault="00C12EEA" w:rsidP="00563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58,500</w:t>
            </w:r>
          </w:p>
        </w:tc>
      </w:tr>
    </w:tbl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spacing w:after="160" w:line="259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26D48" w:rsidRPr="00F26D48" w:rsidRDefault="00F26D48" w:rsidP="00F26D48">
      <w:pPr>
        <w:pStyle w:val="ListParagraph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C12EEA" w:rsidRPr="00F26D48" w:rsidRDefault="00C12EEA" w:rsidP="00C12EEA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Break up of TA for DEOs is given below :-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538"/>
        <w:gridCol w:w="1890"/>
        <w:gridCol w:w="2070"/>
        <w:gridCol w:w="1980"/>
        <w:gridCol w:w="2070"/>
      </w:tblGrid>
      <w:tr w:rsidR="00F26D48" w:rsidRPr="00F26D48" w:rsidTr="00F26D48">
        <w:trPr>
          <w:trHeight w:val="438"/>
        </w:trPr>
        <w:tc>
          <w:tcPr>
            <w:tcW w:w="2538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Particulars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Sumo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Amount</w:t>
            </w:r>
          </w:p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(to &amp; fro)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Participants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</w:tr>
      <w:tr w:rsidR="00F26D48" w:rsidRPr="00F26D48" w:rsidTr="00257D8A">
        <w:trPr>
          <w:trHeight w:val="267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Champhai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Siaha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1100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2200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Kolasib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Lawngtlai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800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1600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1600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Serchhip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Mamit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F26D48" w:rsidRPr="00F26D48" w:rsidTr="00257D8A">
        <w:trPr>
          <w:trHeight w:val="253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Lunglei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1800</w:t>
            </w:r>
          </w:p>
        </w:tc>
      </w:tr>
      <w:tr w:rsidR="00F26D48" w:rsidRPr="00F26D48" w:rsidTr="00257D8A">
        <w:trPr>
          <w:trHeight w:val="505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Aizawl E</w:t>
            </w:r>
          </w:p>
        </w:tc>
        <w:tc>
          <w:tcPr>
            <w:tcW w:w="189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</w:tr>
      <w:tr w:rsidR="00F26D48" w:rsidRPr="00F26D48" w:rsidTr="00257D8A">
        <w:trPr>
          <w:trHeight w:val="356"/>
        </w:trPr>
        <w:tc>
          <w:tcPr>
            <w:tcW w:w="2538" w:type="dxa"/>
          </w:tcPr>
          <w:p w:rsidR="00C12EEA" w:rsidRPr="00F26D48" w:rsidRDefault="00C12EEA" w:rsidP="00F26D48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Aizawl W</w:t>
            </w:r>
          </w:p>
        </w:tc>
        <w:tc>
          <w:tcPr>
            <w:tcW w:w="1890" w:type="dxa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2070" w:type="dxa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980" w:type="dxa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0" w:type="dxa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26D48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</w:tr>
      <w:tr w:rsidR="00F26D48" w:rsidRPr="00F26D48" w:rsidTr="00257D8A">
        <w:trPr>
          <w:trHeight w:val="267"/>
        </w:trPr>
        <w:tc>
          <w:tcPr>
            <w:tcW w:w="6498" w:type="dxa"/>
            <w:gridSpan w:val="3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198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2070" w:type="dxa"/>
            <w:vAlign w:val="center"/>
          </w:tcPr>
          <w:p w:rsidR="00C12EEA" w:rsidRPr="00F26D48" w:rsidRDefault="00C12EEA" w:rsidP="00F26D4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26D48">
              <w:rPr>
                <w:rFonts w:ascii="Times New Roman" w:hAnsi="Times New Roman"/>
                <w:b/>
                <w:sz w:val="26"/>
                <w:szCs w:val="26"/>
              </w:rPr>
              <w:t>10,500</w:t>
            </w:r>
          </w:p>
        </w:tc>
      </w:tr>
    </w:tbl>
    <w:p w:rsidR="005463F6" w:rsidRPr="00F26D48" w:rsidRDefault="005463F6" w:rsidP="005463F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F26D48" w:rsidRPr="00F26D48">
        <w:rPr>
          <w:rFonts w:ascii="Times New Roman" w:hAnsi="Times New Roman" w:cs="Times New Roman"/>
          <w:b/>
          <w:sz w:val="24"/>
          <w:szCs w:val="24"/>
        </w:rPr>
        <w:t>3</w:t>
      </w:r>
      <w:r w:rsidRPr="00F26D48">
        <w:rPr>
          <w:rFonts w:ascii="Times New Roman" w:hAnsi="Times New Roman" w:cs="Times New Roman"/>
          <w:b/>
          <w:sz w:val="24"/>
          <w:szCs w:val="24"/>
        </w:rPr>
        <w:t xml:space="preserve">.FMR Code: 11.10 : IEC </w:t>
      </w:r>
    </w:p>
    <w:tbl>
      <w:tblPr>
        <w:tblStyle w:val="TableGrid"/>
        <w:tblW w:w="4866" w:type="pct"/>
        <w:tblLook w:val="04A0" w:firstRow="1" w:lastRow="0" w:firstColumn="1" w:lastColumn="0" w:noHBand="0" w:noVBand="1"/>
      </w:tblPr>
      <w:tblGrid>
        <w:gridCol w:w="649"/>
        <w:gridCol w:w="5695"/>
        <w:gridCol w:w="1412"/>
        <w:gridCol w:w="991"/>
        <w:gridCol w:w="1711"/>
      </w:tblGrid>
      <w:tr w:rsidR="00F26D48" w:rsidRPr="00F26D48" w:rsidTr="00F26D48">
        <w:trPr>
          <w:trHeight w:val="406"/>
        </w:trPr>
        <w:tc>
          <w:tcPr>
            <w:tcW w:w="310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2723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Proposed Activity</w:t>
            </w:r>
          </w:p>
        </w:tc>
        <w:tc>
          <w:tcPr>
            <w:tcW w:w="675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474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Cost</w:t>
            </w:r>
          </w:p>
        </w:tc>
        <w:tc>
          <w:tcPr>
            <w:tcW w:w="818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Amount required</w:t>
            </w:r>
          </w:p>
        </w:tc>
      </w:tr>
      <w:tr w:rsidR="00F26D48" w:rsidRPr="00F26D48" w:rsidTr="00F26D48">
        <w:trPr>
          <w:trHeight w:val="406"/>
        </w:trPr>
        <w:tc>
          <w:tcPr>
            <w:tcW w:w="310" w:type="pct"/>
            <w:vAlign w:val="center"/>
          </w:tcPr>
          <w:p w:rsidR="005463F6" w:rsidRPr="00F26D48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pct"/>
            <w:vAlign w:val="center"/>
          </w:tcPr>
          <w:p w:rsidR="005463F6" w:rsidRPr="00F26D48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Making TV spots for promoting VBD&amp;hemoglobinopathies</w:t>
            </w:r>
          </w:p>
        </w:tc>
        <w:tc>
          <w:tcPr>
            <w:tcW w:w="675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474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F26D48" w:rsidRPr="00F26D48" w:rsidTr="00F26D48">
        <w:trPr>
          <w:trHeight w:val="453"/>
        </w:trPr>
        <w:tc>
          <w:tcPr>
            <w:tcW w:w="310" w:type="pct"/>
            <w:vAlign w:val="center"/>
          </w:tcPr>
          <w:p w:rsidR="005463F6" w:rsidRPr="00F26D48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3" w:type="pct"/>
            <w:vAlign w:val="center"/>
          </w:tcPr>
          <w:p w:rsidR="005463F6" w:rsidRPr="00F26D48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Broadcasting of TV spots at local channels</w:t>
            </w:r>
          </w:p>
        </w:tc>
        <w:tc>
          <w:tcPr>
            <w:tcW w:w="675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 no x 30 days each</w:t>
            </w:r>
          </w:p>
        </w:tc>
        <w:tc>
          <w:tcPr>
            <w:tcW w:w="474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500/day</w:t>
            </w:r>
          </w:p>
        </w:tc>
        <w:tc>
          <w:tcPr>
            <w:tcW w:w="818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F26D48" w:rsidRPr="00F26D48" w:rsidTr="00F26D48">
        <w:trPr>
          <w:trHeight w:val="872"/>
        </w:trPr>
        <w:tc>
          <w:tcPr>
            <w:tcW w:w="310" w:type="pct"/>
            <w:vAlign w:val="center"/>
          </w:tcPr>
          <w:p w:rsidR="005463F6" w:rsidRPr="00F26D48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3" w:type="pct"/>
            <w:vAlign w:val="center"/>
          </w:tcPr>
          <w:p w:rsidR="005463F6" w:rsidRPr="00F26D48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Observation of World Blood Donor Day on 14</w:t>
            </w:r>
            <w:r w:rsidRPr="00F26D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June &amp;National Voluntary Blood Donation Day on 1</w:t>
            </w:r>
            <w:r w:rsidRPr="00F26D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October</w:t>
            </w:r>
          </w:p>
        </w:tc>
        <w:tc>
          <w:tcPr>
            <w:tcW w:w="675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  <w:vAlign w:val="center"/>
          </w:tcPr>
          <w:p w:rsidR="005463F6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63F6" w:rsidRPr="00F26D4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18" w:type="pct"/>
            <w:vAlign w:val="center"/>
          </w:tcPr>
          <w:p w:rsidR="005463F6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463F6" w:rsidRPr="00F26D4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F26D48" w:rsidRPr="00F26D48" w:rsidTr="00F26D48">
        <w:trPr>
          <w:trHeight w:val="541"/>
        </w:trPr>
        <w:tc>
          <w:tcPr>
            <w:tcW w:w="310" w:type="pct"/>
            <w:vAlign w:val="center"/>
          </w:tcPr>
          <w:p w:rsidR="008F4B21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3" w:type="pct"/>
            <w:vAlign w:val="center"/>
          </w:tcPr>
          <w:p w:rsidR="008F4B21" w:rsidRPr="00F26D48" w:rsidRDefault="008F4B21" w:rsidP="008F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Vountary Blood Donation Awareness on</w:t>
            </w:r>
            <w:r w:rsidR="00700B18"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Valentines’ Day i.e.,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Pr="00F26D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 xml:space="preserve"> February, 2021</w:t>
            </w:r>
          </w:p>
        </w:tc>
        <w:tc>
          <w:tcPr>
            <w:tcW w:w="675" w:type="pct"/>
            <w:vAlign w:val="center"/>
          </w:tcPr>
          <w:p w:rsidR="008F4B21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vAlign w:val="center"/>
          </w:tcPr>
          <w:p w:rsidR="008F4B21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818" w:type="pct"/>
            <w:vAlign w:val="center"/>
          </w:tcPr>
          <w:p w:rsidR="008F4B21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F26D48" w:rsidRPr="00F26D48" w:rsidTr="00F26D48">
        <w:trPr>
          <w:trHeight w:val="305"/>
        </w:trPr>
        <w:tc>
          <w:tcPr>
            <w:tcW w:w="310" w:type="pct"/>
            <w:vAlign w:val="center"/>
          </w:tcPr>
          <w:p w:rsidR="005463F6" w:rsidRPr="00F26D48" w:rsidRDefault="008F4B21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3" w:type="pct"/>
            <w:vAlign w:val="center"/>
          </w:tcPr>
          <w:p w:rsidR="005463F6" w:rsidRPr="00F26D48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Wall writing</w:t>
            </w:r>
          </w:p>
        </w:tc>
        <w:tc>
          <w:tcPr>
            <w:tcW w:w="675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818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F26D48" w:rsidRPr="00F26D48" w:rsidTr="005463F6">
        <w:trPr>
          <w:trHeight w:val="406"/>
        </w:trPr>
        <w:tc>
          <w:tcPr>
            <w:tcW w:w="4182" w:type="pct"/>
            <w:gridSpan w:val="4"/>
            <w:shd w:val="clear" w:color="auto" w:fill="F2DBDB" w:themeFill="accent2" w:themeFillTint="33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Total</w:t>
            </w:r>
          </w:p>
        </w:tc>
        <w:tc>
          <w:tcPr>
            <w:tcW w:w="818" w:type="pct"/>
            <w:shd w:val="clear" w:color="auto" w:fill="F2DBDB" w:themeFill="accent2" w:themeFillTint="33"/>
            <w:vAlign w:val="center"/>
          </w:tcPr>
          <w:p w:rsidR="005463F6" w:rsidRPr="00F26D48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463F6"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,55,000</w:t>
            </w:r>
          </w:p>
        </w:tc>
      </w:tr>
    </w:tbl>
    <w:p w:rsidR="005463F6" w:rsidRPr="00F26D48" w:rsidRDefault="005463F6" w:rsidP="005463F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3F6" w:rsidRPr="00F26D48" w:rsidRDefault="005463F6" w:rsidP="00F26D48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F26D48" w:rsidRPr="00F26D48">
        <w:rPr>
          <w:rFonts w:ascii="Times New Roman" w:hAnsi="Times New Roman" w:cs="Times New Roman"/>
          <w:b/>
          <w:sz w:val="24"/>
          <w:szCs w:val="24"/>
        </w:rPr>
        <w:t>4</w:t>
      </w:r>
      <w:r w:rsidRPr="00F26D48">
        <w:rPr>
          <w:rFonts w:ascii="Times New Roman" w:hAnsi="Times New Roman" w:cs="Times New Roman"/>
          <w:b/>
          <w:sz w:val="24"/>
          <w:szCs w:val="24"/>
        </w:rPr>
        <w:t>.FMR Code: 12.8.1 : Printing of Cards for Screening of Children for Haemoglobinopathies (Thalassemia &amp; Sickle Cell Anaemia)</w:t>
      </w:r>
    </w:p>
    <w:p w:rsidR="005463F6" w:rsidRPr="00F26D48" w:rsidRDefault="005463F6" w:rsidP="00F26D48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6D48">
        <w:rPr>
          <w:rFonts w:ascii="Times New Roman" w:hAnsi="Times New Roman" w:cs="Times New Roman"/>
          <w:sz w:val="24"/>
          <w:szCs w:val="24"/>
        </w:rPr>
        <w:t>Civil Hospital Aizawl has been selected for the centre for screening of Thalessemia and Sickle Cell Anaemia and approximately for 1000 person(s).</w:t>
      </w:r>
    </w:p>
    <w:tbl>
      <w:tblPr>
        <w:tblStyle w:val="TableGrid"/>
        <w:tblW w:w="4909" w:type="pct"/>
        <w:tblLook w:val="04A0" w:firstRow="1" w:lastRow="0" w:firstColumn="1" w:lastColumn="0" w:noHBand="0" w:noVBand="1"/>
      </w:tblPr>
      <w:tblGrid>
        <w:gridCol w:w="1101"/>
        <w:gridCol w:w="4252"/>
        <w:gridCol w:w="1137"/>
        <w:gridCol w:w="2028"/>
        <w:gridCol w:w="2032"/>
      </w:tblGrid>
      <w:tr w:rsidR="00F26D48" w:rsidRPr="00F26D48" w:rsidTr="00810F5B">
        <w:trPr>
          <w:trHeight w:val="193"/>
        </w:trPr>
        <w:tc>
          <w:tcPr>
            <w:tcW w:w="522" w:type="pct"/>
            <w:shd w:val="clear" w:color="auto" w:fill="95B3D7" w:themeFill="accent1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015" w:type="pct"/>
            <w:shd w:val="clear" w:color="auto" w:fill="95B3D7" w:themeFill="accent1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539" w:type="pct"/>
            <w:shd w:val="clear" w:color="auto" w:fill="95B3D7" w:themeFill="accent1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961" w:type="pct"/>
            <w:shd w:val="clear" w:color="auto" w:fill="95B3D7" w:themeFill="accent1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963" w:type="pct"/>
            <w:shd w:val="clear" w:color="auto" w:fill="95B3D7" w:themeFill="accent1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F26D48" w:rsidRPr="00F26D48" w:rsidTr="00810F5B">
        <w:trPr>
          <w:trHeight w:val="325"/>
        </w:trPr>
        <w:tc>
          <w:tcPr>
            <w:tcW w:w="522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5" w:type="pct"/>
            <w:vAlign w:val="center"/>
          </w:tcPr>
          <w:p w:rsidR="005463F6" w:rsidRPr="00F26D48" w:rsidRDefault="005463F6" w:rsidP="005463F6">
            <w:pPr>
              <w:pStyle w:val="ListParagraph"/>
              <w:ind w:left="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Printing of Screening Cards</w:t>
            </w:r>
          </w:p>
        </w:tc>
        <w:tc>
          <w:tcPr>
            <w:tcW w:w="539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1" w:type="pct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963" w:type="pct"/>
            <w:shd w:val="clear" w:color="auto" w:fill="D99594" w:themeFill="accent2" w:themeFillTint="99"/>
            <w:vAlign w:val="center"/>
          </w:tcPr>
          <w:p w:rsidR="005463F6" w:rsidRPr="00F26D48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</w:tbl>
    <w:p w:rsidR="005463F6" w:rsidRPr="00F26D48" w:rsidRDefault="005463F6" w:rsidP="005463F6">
      <w:pPr>
        <w:tabs>
          <w:tab w:val="left" w:pos="450"/>
          <w:tab w:val="left" w:pos="774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F26D48" w:rsidRDefault="005463F6" w:rsidP="005463F6">
      <w:pPr>
        <w:tabs>
          <w:tab w:val="left" w:pos="450"/>
          <w:tab w:val="left" w:pos="774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F26D48" w:rsidRPr="00F26D48">
        <w:rPr>
          <w:rFonts w:ascii="Times New Roman" w:hAnsi="Times New Roman" w:cs="Times New Roman"/>
          <w:b/>
          <w:sz w:val="24"/>
          <w:szCs w:val="24"/>
        </w:rPr>
        <w:t>5</w:t>
      </w:r>
      <w:r w:rsidRPr="00F26D48">
        <w:rPr>
          <w:rFonts w:ascii="Times New Roman" w:hAnsi="Times New Roman" w:cs="Times New Roman"/>
          <w:b/>
          <w:sz w:val="24"/>
          <w:szCs w:val="24"/>
        </w:rPr>
        <w:t>.FMR Code : 12.8.2 : Printing of Leaflets on Haemoglobinopathies and its management</w:t>
      </w:r>
      <w:r w:rsidRPr="00F26D48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4909" w:type="pct"/>
        <w:tblLook w:val="04A0" w:firstRow="1" w:lastRow="0" w:firstColumn="1" w:lastColumn="0" w:noHBand="0" w:noVBand="1"/>
      </w:tblPr>
      <w:tblGrid>
        <w:gridCol w:w="702"/>
        <w:gridCol w:w="5503"/>
        <w:gridCol w:w="1133"/>
        <w:gridCol w:w="1416"/>
        <w:gridCol w:w="1796"/>
      </w:tblGrid>
      <w:tr w:rsidR="00F26D48" w:rsidRPr="00F26D48" w:rsidTr="00810F5B">
        <w:trPr>
          <w:trHeight w:val="406"/>
        </w:trPr>
        <w:tc>
          <w:tcPr>
            <w:tcW w:w="333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Sl No</w:t>
            </w:r>
          </w:p>
        </w:tc>
        <w:tc>
          <w:tcPr>
            <w:tcW w:w="2608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Proposed Activity</w:t>
            </w:r>
          </w:p>
        </w:tc>
        <w:tc>
          <w:tcPr>
            <w:tcW w:w="537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671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Cost</w:t>
            </w:r>
          </w:p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In Rs</w:t>
            </w:r>
          </w:p>
        </w:tc>
        <w:tc>
          <w:tcPr>
            <w:tcW w:w="851" w:type="pct"/>
            <w:shd w:val="clear" w:color="auto" w:fill="B8CCE4" w:themeFill="accent1" w:themeFillTint="66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Amount required</w:t>
            </w:r>
          </w:p>
        </w:tc>
      </w:tr>
      <w:tr w:rsidR="00F26D48" w:rsidRPr="00F26D48" w:rsidTr="00810F5B">
        <w:trPr>
          <w:trHeight w:val="406"/>
        </w:trPr>
        <w:tc>
          <w:tcPr>
            <w:tcW w:w="333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 w:rsidRPr="00F26D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pct"/>
            <w:vAlign w:val="center"/>
          </w:tcPr>
          <w:p w:rsidR="005463F6" w:rsidRPr="00F26D48" w:rsidRDefault="005463F6" w:rsidP="005463F6">
            <w:pPr>
              <w:rPr>
                <w:rFonts w:ascii="Times New Roman" w:hAnsi="Times New Roman" w:cs="Times New Roman"/>
              </w:rPr>
            </w:pPr>
            <w:r w:rsidRPr="00F26D48">
              <w:rPr>
                <w:rFonts w:ascii="Times New Roman" w:hAnsi="Times New Roman" w:cs="Times New Roman"/>
              </w:rPr>
              <w:t xml:space="preserve">Leaflets Printing based on </w:t>
            </w: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Haemoglobinopathies and its managements</w:t>
            </w:r>
          </w:p>
        </w:tc>
        <w:tc>
          <w:tcPr>
            <w:tcW w:w="537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671" w:type="pct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 w:rsidRPr="00F26D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pct"/>
            <w:shd w:val="clear" w:color="auto" w:fill="D99594" w:themeFill="accent2" w:themeFillTint="99"/>
            <w:vAlign w:val="center"/>
          </w:tcPr>
          <w:p w:rsidR="005463F6" w:rsidRPr="00F26D48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</w:tbl>
    <w:p w:rsidR="00771426" w:rsidRPr="00F26D48" w:rsidRDefault="005463F6" w:rsidP="00F26D48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1</w:t>
      </w:r>
      <w:r w:rsidR="00F26D48" w:rsidRPr="00F26D48">
        <w:rPr>
          <w:rFonts w:ascii="Times New Roman" w:hAnsi="Times New Roman" w:cs="Times New Roman"/>
          <w:b/>
          <w:sz w:val="24"/>
          <w:szCs w:val="24"/>
        </w:rPr>
        <w:t>6</w:t>
      </w:r>
      <w:r w:rsidRPr="00F26D48">
        <w:rPr>
          <w:rFonts w:ascii="Times New Roman" w:hAnsi="Times New Roman" w:cs="Times New Roman"/>
          <w:b/>
          <w:sz w:val="24"/>
          <w:szCs w:val="24"/>
        </w:rPr>
        <w:t>.</w:t>
      </w:r>
      <w:r w:rsidR="00771426" w:rsidRPr="00F26D48">
        <w:rPr>
          <w:rFonts w:ascii="Times New Roman" w:hAnsi="Times New Roman" w:cs="Times New Roman"/>
          <w:b/>
          <w:sz w:val="24"/>
          <w:szCs w:val="24"/>
        </w:rPr>
        <w:t>FMR Code : 17.4  : e-Rakt Kosh Strengthening</w:t>
      </w:r>
    </w:p>
    <w:p w:rsidR="00D041DA" w:rsidRPr="00F26D48" w:rsidRDefault="00A71334" w:rsidP="00F26D48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Internet Facility for 11 (eleven) Blood Banks</w:t>
      </w:r>
    </w:p>
    <w:tbl>
      <w:tblPr>
        <w:tblStyle w:val="TableGrid"/>
        <w:tblW w:w="4997" w:type="pct"/>
        <w:tblLook w:val="04A0" w:firstRow="1" w:lastRow="0" w:firstColumn="1" w:lastColumn="0" w:noHBand="0" w:noVBand="1"/>
      </w:tblPr>
      <w:tblGrid>
        <w:gridCol w:w="694"/>
        <w:gridCol w:w="1667"/>
        <w:gridCol w:w="1877"/>
        <w:gridCol w:w="1057"/>
        <w:gridCol w:w="5445"/>
      </w:tblGrid>
      <w:tr w:rsidR="00F26D48" w:rsidRPr="00F26D48" w:rsidTr="00C1067C">
        <w:trPr>
          <w:trHeight w:val="485"/>
        </w:trPr>
        <w:tc>
          <w:tcPr>
            <w:tcW w:w="323" w:type="pct"/>
            <w:shd w:val="clear" w:color="auto" w:fill="95B3D7" w:themeFill="accent1" w:themeFillTint="99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Sl. No</w:t>
            </w:r>
          </w:p>
        </w:tc>
        <w:tc>
          <w:tcPr>
            <w:tcW w:w="776" w:type="pct"/>
            <w:shd w:val="clear" w:color="auto" w:fill="95B3D7" w:themeFill="accent1" w:themeFillTint="99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Budget Head</w:t>
            </w:r>
          </w:p>
        </w:tc>
        <w:tc>
          <w:tcPr>
            <w:tcW w:w="874" w:type="pct"/>
            <w:shd w:val="clear" w:color="auto" w:fill="95B3D7" w:themeFill="accent1" w:themeFillTint="99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492" w:type="pct"/>
            <w:shd w:val="clear" w:color="auto" w:fill="95B3D7" w:themeFill="accent1" w:themeFillTint="99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Amount</w:t>
            </w:r>
          </w:p>
        </w:tc>
        <w:tc>
          <w:tcPr>
            <w:tcW w:w="2535" w:type="pct"/>
            <w:shd w:val="clear" w:color="auto" w:fill="95B3D7" w:themeFill="accent1" w:themeFillTint="99"/>
            <w:vAlign w:val="center"/>
          </w:tcPr>
          <w:p w:rsidR="00C1067C" w:rsidRPr="00F26D48" w:rsidRDefault="00C1067C" w:rsidP="00C106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F26D48" w:rsidRPr="00F26D48" w:rsidTr="00C1067C">
        <w:trPr>
          <w:trHeight w:val="485"/>
        </w:trPr>
        <w:tc>
          <w:tcPr>
            <w:tcW w:w="323" w:type="pct"/>
            <w:shd w:val="clear" w:color="auto" w:fill="FFFFFF" w:themeFill="background1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6" w:type="pct"/>
            <w:shd w:val="clear" w:color="auto" w:fill="FFFFFF" w:themeFill="background1"/>
            <w:vAlign w:val="center"/>
          </w:tcPr>
          <w:p w:rsidR="00C1067C" w:rsidRPr="00F26D48" w:rsidRDefault="00C1067C" w:rsidP="00C106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Internet MonthlyFee</w:t>
            </w:r>
          </w:p>
        </w:tc>
        <w:tc>
          <w:tcPr>
            <w:tcW w:w="874" w:type="pct"/>
            <w:shd w:val="clear" w:color="auto" w:fill="FFFFFF" w:themeFill="background1"/>
            <w:vAlign w:val="center"/>
          </w:tcPr>
          <w:p w:rsidR="00C1067C" w:rsidRPr="00F26D48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11 x 1200 x 12 Months</w:t>
            </w:r>
          </w:p>
        </w:tc>
        <w:tc>
          <w:tcPr>
            <w:tcW w:w="492" w:type="pct"/>
            <w:shd w:val="clear" w:color="auto" w:fill="FFFFFF" w:themeFill="background1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1,58,400</w:t>
            </w:r>
          </w:p>
        </w:tc>
        <w:tc>
          <w:tcPr>
            <w:tcW w:w="2535" w:type="pct"/>
            <w:shd w:val="clear" w:color="auto" w:fill="FFFFFF" w:themeFill="background1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sz w:val="24"/>
                <w:szCs w:val="24"/>
              </w:rPr>
              <w:t>Aizawl E- 2, Aizawl W-1, Champhai-1, Lunglei-2, Kolasib-1, Mamit-1, Serchhip-1 Siaha-1, Lawngtlai-1</w:t>
            </w:r>
          </w:p>
        </w:tc>
      </w:tr>
      <w:tr w:rsidR="00F26D48" w:rsidRPr="00F26D48" w:rsidTr="00C1067C">
        <w:trPr>
          <w:trHeight w:val="350"/>
        </w:trPr>
        <w:tc>
          <w:tcPr>
            <w:tcW w:w="1973" w:type="pct"/>
            <w:gridSpan w:val="3"/>
            <w:shd w:val="clear" w:color="auto" w:fill="D99594" w:themeFill="accent2" w:themeFillTint="99"/>
            <w:vAlign w:val="center"/>
          </w:tcPr>
          <w:p w:rsidR="00C1067C" w:rsidRPr="00F26D48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92" w:type="pct"/>
            <w:shd w:val="clear" w:color="auto" w:fill="D99594" w:themeFill="accent2" w:themeFillTint="99"/>
            <w:vAlign w:val="center"/>
          </w:tcPr>
          <w:p w:rsidR="00C1067C" w:rsidRPr="00F26D48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1,58,400</w:t>
            </w:r>
          </w:p>
        </w:tc>
        <w:tc>
          <w:tcPr>
            <w:tcW w:w="2535" w:type="pct"/>
            <w:shd w:val="clear" w:color="auto" w:fill="D99594" w:themeFill="accent2" w:themeFillTint="99"/>
          </w:tcPr>
          <w:p w:rsidR="00C1067C" w:rsidRPr="00F26D48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F5B" w:rsidRPr="00F26D48" w:rsidRDefault="00810F5B" w:rsidP="0081734E">
      <w:pPr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F26D48" w:rsidRPr="00F26D48" w:rsidRDefault="00F26D48" w:rsidP="0081734E">
      <w:pPr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790FB5" w:rsidRPr="00F26D48" w:rsidRDefault="00F26D48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26D48">
        <w:rPr>
          <w:rFonts w:ascii="Times New Roman" w:hAnsi="Times New Roman" w:cs="Times New Roman"/>
          <w:b/>
          <w:sz w:val="24"/>
          <w:szCs w:val="24"/>
        </w:rPr>
        <w:t>TOTAL BUDGET SUMMARY:</w:t>
      </w:r>
    </w:p>
    <w:tbl>
      <w:tblPr>
        <w:tblStyle w:val="TableGrid"/>
        <w:tblW w:w="4931" w:type="pct"/>
        <w:tblLook w:val="04A0" w:firstRow="1" w:lastRow="0" w:firstColumn="1" w:lastColumn="0" w:noHBand="0" w:noVBand="1"/>
      </w:tblPr>
      <w:tblGrid>
        <w:gridCol w:w="816"/>
        <w:gridCol w:w="5246"/>
        <w:gridCol w:w="1276"/>
        <w:gridCol w:w="1418"/>
        <w:gridCol w:w="1842"/>
      </w:tblGrid>
      <w:tr w:rsidR="00F26D48" w:rsidRPr="00F26D48" w:rsidTr="00416347">
        <w:trPr>
          <w:trHeight w:val="575"/>
        </w:trPr>
        <w:tc>
          <w:tcPr>
            <w:tcW w:w="385" w:type="pct"/>
            <w:shd w:val="clear" w:color="auto" w:fill="E5DFEC" w:themeFill="accent4" w:themeFillTint="33"/>
            <w:vAlign w:val="center"/>
          </w:tcPr>
          <w:p w:rsidR="00786773" w:rsidRPr="00F26D48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Sl No</w:t>
            </w:r>
          </w:p>
        </w:tc>
        <w:tc>
          <w:tcPr>
            <w:tcW w:w="2475" w:type="pct"/>
            <w:shd w:val="clear" w:color="auto" w:fill="E5DFEC" w:themeFill="accent4" w:themeFillTint="33"/>
            <w:vAlign w:val="center"/>
          </w:tcPr>
          <w:p w:rsidR="00786773" w:rsidRPr="00F26D48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Budget Head</w:t>
            </w:r>
          </w:p>
        </w:tc>
        <w:tc>
          <w:tcPr>
            <w:tcW w:w="602" w:type="pct"/>
            <w:shd w:val="clear" w:color="auto" w:fill="E5DFEC" w:themeFill="accent4" w:themeFillTint="33"/>
            <w:vAlign w:val="center"/>
          </w:tcPr>
          <w:p w:rsidR="00786773" w:rsidRPr="00F26D48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FMR Code</w:t>
            </w:r>
          </w:p>
        </w:tc>
        <w:tc>
          <w:tcPr>
            <w:tcW w:w="669" w:type="pct"/>
            <w:shd w:val="clear" w:color="auto" w:fill="E5DFEC" w:themeFill="accent4" w:themeFillTint="33"/>
            <w:vAlign w:val="center"/>
          </w:tcPr>
          <w:p w:rsidR="00786773" w:rsidRPr="00F26D48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Amount (Rs)</w:t>
            </w:r>
          </w:p>
        </w:tc>
        <w:tc>
          <w:tcPr>
            <w:tcW w:w="869" w:type="pct"/>
            <w:shd w:val="clear" w:color="auto" w:fill="E5DFEC" w:themeFill="accent4" w:themeFillTint="33"/>
            <w:vAlign w:val="center"/>
          </w:tcPr>
          <w:p w:rsidR="00786773" w:rsidRPr="00F26D48" w:rsidRDefault="00786773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Total Amount (Rs)</w:t>
            </w:r>
          </w:p>
        </w:tc>
      </w:tr>
      <w:tr w:rsidR="00F26D48" w:rsidRPr="00F26D48" w:rsidTr="00416347">
        <w:trPr>
          <w:trHeight w:val="260"/>
        </w:trPr>
        <w:tc>
          <w:tcPr>
            <w:tcW w:w="385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State Blood Coordinator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C95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16.8.1.3.5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5,30,640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:rsidR="009A3216" w:rsidRPr="00F26D48" w:rsidRDefault="009A3216" w:rsidP="007A0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D48">
              <w:rPr>
                <w:rFonts w:ascii="Times New Roman" w:hAnsi="Times New Roman" w:cs="Times New Roman"/>
                <w:b/>
              </w:rPr>
              <w:t>39,62,448</w:t>
            </w:r>
          </w:p>
          <w:p w:rsidR="009A3216" w:rsidRPr="00F26D48" w:rsidRDefault="009A3216" w:rsidP="00E0704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26D48" w:rsidRPr="00F26D48" w:rsidTr="00416347">
        <w:trPr>
          <w:trHeight w:val="278"/>
        </w:trPr>
        <w:tc>
          <w:tcPr>
            <w:tcW w:w="385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Technical Supervisor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C95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16.8.2.1.6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2,06,760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7A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287"/>
        </w:trPr>
        <w:tc>
          <w:tcPr>
            <w:tcW w:w="385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E-Rakt Kosh DEOs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C95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16.8.2.3.9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17,50,320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05"/>
        </w:trPr>
        <w:tc>
          <w:tcPr>
            <w:tcW w:w="385" w:type="pct"/>
            <w:vMerge w:val="restar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6" w:type="pct"/>
            <w:gridSpan w:val="3"/>
            <w:shd w:val="clear" w:color="auto" w:fill="auto"/>
            <w:vAlign w:val="center"/>
          </w:tcPr>
          <w:p w:rsidR="009A3216" w:rsidRPr="00F26D48" w:rsidRDefault="009A3216" w:rsidP="0054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D48">
              <w:rPr>
                <w:rFonts w:ascii="Times New Roman" w:hAnsi="Times New Roman" w:cs="Times New Roman"/>
                <w:b/>
                <w:sz w:val="24"/>
                <w:szCs w:val="24"/>
              </w:rPr>
              <w:t>Dedicated HR for the vehicle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23"/>
        </w:trPr>
        <w:tc>
          <w:tcPr>
            <w:tcW w:w="385" w:type="pct"/>
            <w:vMerge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 xml:space="preserve"> M.O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5F3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B102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6,00,000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3366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23"/>
        </w:trPr>
        <w:tc>
          <w:tcPr>
            <w:tcW w:w="385" w:type="pct"/>
            <w:vMerge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Social Workers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5F3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B102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3,06,276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3366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230"/>
        </w:trPr>
        <w:tc>
          <w:tcPr>
            <w:tcW w:w="385" w:type="pct"/>
            <w:vMerge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Driver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5F3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B102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1,45,860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3366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vMerge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Van Attendant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D35C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B102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87,504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vMerge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Van Cleaner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D35C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B102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87,504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129"/>
        </w:trPr>
        <w:tc>
          <w:tcPr>
            <w:tcW w:w="385" w:type="pct"/>
            <w:shd w:val="clear" w:color="auto" w:fill="auto"/>
            <w:vAlign w:val="center"/>
          </w:tcPr>
          <w:p w:rsidR="009A3216" w:rsidRPr="00F26D48" w:rsidRDefault="009A3216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9A3216" w:rsidRPr="00F26D48" w:rsidRDefault="009A3216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EPF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9A3216" w:rsidRPr="00F26D48" w:rsidRDefault="009A3216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8.3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A3216" w:rsidRPr="00F26D48" w:rsidRDefault="009A3216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2,47,584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9A3216" w:rsidRPr="00F26D48" w:rsidRDefault="009A3216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39"/>
        </w:trPr>
        <w:tc>
          <w:tcPr>
            <w:tcW w:w="385" w:type="pct"/>
            <w:shd w:val="clear" w:color="auto" w:fill="auto"/>
            <w:vAlign w:val="center"/>
          </w:tcPr>
          <w:p w:rsidR="00766F2C" w:rsidRPr="00F26D48" w:rsidRDefault="009C7E64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766F2C" w:rsidRPr="00F26D48" w:rsidRDefault="00766F2C" w:rsidP="005F3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Recurring Operational Grant (BCTV)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766F2C" w:rsidRPr="00F26D48" w:rsidRDefault="00766F2C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2.1.3.1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6F2C" w:rsidRPr="00F26D48" w:rsidRDefault="009B12DF" w:rsidP="00DD52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36,000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766F2C" w:rsidRPr="00F26D48" w:rsidRDefault="009B12DF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36,000</w:t>
            </w:r>
          </w:p>
        </w:tc>
      </w:tr>
      <w:tr w:rsidR="00F26D48" w:rsidRPr="00F26D48" w:rsidTr="00416347">
        <w:trPr>
          <w:trHeight w:val="259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F3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Equipments for Blood Banks</w:t>
            </w: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D96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6.1.1.9.</w:t>
            </w:r>
            <w:r w:rsidR="00D9617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8F4B21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60,00,000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8F4B21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60,00,000</w:t>
            </w:r>
          </w:p>
        </w:tc>
      </w:tr>
      <w:tr w:rsidR="00F26D48" w:rsidRPr="00F26D48" w:rsidTr="00416347">
        <w:trPr>
          <w:trHeight w:val="259"/>
        </w:trPr>
        <w:tc>
          <w:tcPr>
            <w:tcW w:w="385" w:type="pct"/>
            <w:shd w:val="clear" w:color="auto" w:fill="auto"/>
            <w:vAlign w:val="center"/>
          </w:tcPr>
          <w:p w:rsidR="00061012" w:rsidRPr="00416347" w:rsidRDefault="00061012" w:rsidP="00F26D4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6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061012" w:rsidRPr="00416347" w:rsidRDefault="00061012" w:rsidP="00F26D48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416347">
              <w:rPr>
                <w:rFonts w:ascii="Times New Roman" w:eastAsia="Times New Roman" w:hAnsi="Times New Roman" w:cs="Times New Roman"/>
                <w:bCs/>
                <w:color w:val="FF0000"/>
              </w:rPr>
              <w:t>Equipments for new ICHH Centre (Integrated Centre for Hemoglobinopathies &amp; Hemophilia Centre) at Civil Hospital, Aizawl.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061012" w:rsidRPr="00416347" w:rsidRDefault="00061012" w:rsidP="00D9617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634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6.1.1.9.</w:t>
            </w:r>
            <w:r w:rsidR="00D9617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061012" w:rsidRPr="00416347" w:rsidRDefault="00F26D48" w:rsidP="00F26D4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634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1,36,000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061012" w:rsidRPr="00416347" w:rsidRDefault="00F26D48" w:rsidP="00E31F59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634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1,36,000</w:t>
            </w:r>
          </w:p>
        </w:tc>
      </w:tr>
      <w:tr w:rsidR="00F26D48" w:rsidRPr="00F26D48" w:rsidTr="00416347">
        <w:trPr>
          <w:trHeight w:val="277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Drugs &amp; Supplies for Blood Services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6.2.7.1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810F5B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26503A"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80,090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810F5B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26503A"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26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80,090</w:t>
            </w:r>
          </w:p>
        </w:tc>
      </w:tr>
      <w:tr w:rsidR="00F26D48" w:rsidRPr="00F26D48" w:rsidTr="00416347">
        <w:trPr>
          <w:trHeight w:val="414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E3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Drugs &amp; Supplies for Blood Disorders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6.2.7.2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3E51B7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02B5E"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,70,000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3E51B7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02B5E"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,70,000</w:t>
            </w:r>
          </w:p>
        </w:tc>
      </w:tr>
      <w:tr w:rsidR="00F26D48" w:rsidRPr="00F26D48" w:rsidTr="00416347">
        <w:trPr>
          <w:trHeight w:val="273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Training of Blood Banks &amp; Blood Storage Centres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245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pStyle w:val="ListParagraph"/>
              <w:numPr>
                <w:ilvl w:val="0"/>
                <w:numId w:val="12"/>
              </w:numPr>
              <w:ind w:hanging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Training at Higher Centre</w:t>
            </w:r>
          </w:p>
        </w:tc>
        <w:tc>
          <w:tcPr>
            <w:tcW w:w="602" w:type="pct"/>
            <w:vMerge w:val="restar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9.5.6.1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140E6C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158,000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:rsidR="00502B5E" w:rsidRPr="00F26D48" w:rsidRDefault="00140E6C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2,22,000</w:t>
            </w:r>
          </w:p>
        </w:tc>
      </w:tr>
      <w:tr w:rsidR="00F26D48" w:rsidRPr="00F26D48" w:rsidTr="00416347">
        <w:trPr>
          <w:trHeight w:val="249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pStyle w:val="ListParagraph"/>
              <w:numPr>
                <w:ilvl w:val="0"/>
                <w:numId w:val="12"/>
              </w:numPr>
              <w:ind w:hanging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Training of BBOs, MOs, Lab Tech</w:t>
            </w:r>
          </w:p>
        </w:tc>
        <w:tc>
          <w:tcPr>
            <w:tcW w:w="602" w:type="pct"/>
            <w:vMerge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140E6C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64,000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e-Rakt Kosh Strengthening</w:t>
            </w:r>
          </w:p>
        </w:tc>
        <w:tc>
          <w:tcPr>
            <w:tcW w:w="602" w:type="pct"/>
            <w:shd w:val="clear" w:color="auto" w:fill="E5B8B7" w:themeFill="accent2" w:themeFillTint="66"/>
            <w:vAlign w:val="center"/>
          </w:tcPr>
          <w:p w:rsidR="00502B5E" w:rsidRPr="00F26D48" w:rsidRDefault="00502B5E" w:rsidP="003C16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2F7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E5B8B7" w:themeFill="accent2" w:themeFillTint="66"/>
            <w:vAlign w:val="center"/>
          </w:tcPr>
          <w:p w:rsidR="00502B5E" w:rsidRPr="00F26D48" w:rsidRDefault="00502B5E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140E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 xml:space="preserve">Training of DEOs </w:t>
            </w:r>
          </w:p>
        </w:tc>
        <w:tc>
          <w:tcPr>
            <w:tcW w:w="602" w:type="pct"/>
            <w:shd w:val="clear" w:color="auto" w:fill="E5B8B7" w:themeFill="accent2" w:themeFillTint="66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9.5.6.3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B67FED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58500</w:t>
            </w:r>
          </w:p>
        </w:tc>
        <w:tc>
          <w:tcPr>
            <w:tcW w:w="869" w:type="pct"/>
            <w:shd w:val="clear" w:color="auto" w:fill="E5B8B7" w:themeFill="accent2" w:themeFillTint="66"/>
            <w:vAlign w:val="center"/>
          </w:tcPr>
          <w:p w:rsidR="00502B5E" w:rsidRPr="00F26D48" w:rsidRDefault="00B67FED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58500</w:t>
            </w:r>
          </w:p>
        </w:tc>
      </w:tr>
      <w:tr w:rsidR="00F26D48" w:rsidRPr="00F26D48" w:rsidTr="00416347">
        <w:trPr>
          <w:trHeight w:val="235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IEC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11.10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02B5E"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,55,000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02B5E"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,55,000</w:t>
            </w: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Printing of Screening Card - Hemoglobinopathies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12.8.1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Printing of Leaflets on Hemoglobinopathies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12.8.2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</w:tr>
      <w:tr w:rsidR="00F26D48" w:rsidRPr="00F26D48" w:rsidTr="00416347">
        <w:trPr>
          <w:trHeight w:val="203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F26D48" w:rsidP="00546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e-Rakt Kosh Strengthening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6D48" w:rsidRPr="00F26D48" w:rsidTr="00416347">
        <w:trPr>
          <w:trHeight w:val="350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sz w:val="20"/>
                <w:szCs w:val="20"/>
              </w:rPr>
              <w:t>Internet Facility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17.4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1,58,400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F26D48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1,58,400</w:t>
            </w:r>
          </w:p>
        </w:tc>
      </w:tr>
      <w:tr w:rsidR="00F26D48" w:rsidRPr="00F26D48" w:rsidTr="00416347">
        <w:trPr>
          <w:trHeight w:val="269"/>
        </w:trPr>
        <w:tc>
          <w:tcPr>
            <w:tcW w:w="385" w:type="pct"/>
            <w:shd w:val="clear" w:color="auto" w:fill="auto"/>
            <w:vAlign w:val="center"/>
          </w:tcPr>
          <w:p w:rsidR="00502B5E" w:rsidRPr="00F26D48" w:rsidRDefault="00502B5E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5" w:type="pct"/>
            <w:shd w:val="clear" w:color="auto" w:fill="auto"/>
            <w:vAlign w:val="center"/>
          </w:tcPr>
          <w:p w:rsidR="00502B5E" w:rsidRPr="00F26D48" w:rsidRDefault="00502B5E" w:rsidP="0037485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:rsidR="00502B5E" w:rsidRPr="00F26D48" w:rsidRDefault="00502B5E" w:rsidP="003C16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F26D48" w:rsidRDefault="00502B5E" w:rsidP="00DD52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Activities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1B6C7A" w:rsidRDefault="0082710B" w:rsidP="001B6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  <w:r w:rsid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</w:t>
            </w:r>
            <w:r w:rsid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35</w:t>
            </w:r>
            <w:r w:rsidR="00C10EFE"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</w:t>
            </w:r>
            <w:r w:rsidR="00B67FED"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="00140E6C"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</w:tr>
      <w:tr w:rsidR="00F26D48" w:rsidRPr="00F26D48" w:rsidTr="00416347">
        <w:trPr>
          <w:trHeight w:val="266"/>
        </w:trPr>
        <w:tc>
          <w:tcPr>
            <w:tcW w:w="4131" w:type="pct"/>
            <w:gridSpan w:val="4"/>
            <w:shd w:val="clear" w:color="auto" w:fill="D99594" w:themeFill="accent2" w:themeFillTint="99"/>
            <w:vAlign w:val="center"/>
          </w:tcPr>
          <w:p w:rsidR="00502B5E" w:rsidRPr="00F26D48" w:rsidRDefault="00502B5E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D48">
              <w:rPr>
                <w:rFonts w:ascii="Times New Roman" w:hAnsi="Times New Roman" w:cs="Times New Roman"/>
                <w:b/>
                <w:sz w:val="20"/>
                <w:szCs w:val="20"/>
              </w:rPr>
              <w:t>Grand Total</w:t>
            </w:r>
          </w:p>
        </w:tc>
        <w:tc>
          <w:tcPr>
            <w:tcW w:w="869" w:type="pct"/>
            <w:shd w:val="clear" w:color="auto" w:fill="D99594" w:themeFill="accent2" w:themeFillTint="99"/>
            <w:vAlign w:val="center"/>
          </w:tcPr>
          <w:p w:rsidR="00502B5E" w:rsidRPr="001B6C7A" w:rsidRDefault="00EE016F" w:rsidP="001B6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  <w:r w:rsid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</w:t>
            </w:r>
            <w:r w:rsid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98</w:t>
            </w:r>
            <w:r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</w:t>
            </w:r>
            <w:r w:rsidR="00DB46FA"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  <w:r w:rsidR="00512839" w:rsidRPr="001B6C7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</w:tr>
    </w:tbl>
    <w:p w:rsidR="00621A08" w:rsidRPr="00F26D48" w:rsidRDefault="00621A08" w:rsidP="00621A08">
      <w:pPr>
        <w:rPr>
          <w:rFonts w:ascii="Times New Roman" w:hAnsi="Times New Roman" w:cs="Times New Roman"/>
          <w:b/>
          <w:sz w:val="24"/>
          <w:szCs w:val="24"/>
        </w:rPr>
      </w:pPr>
    </w:p>
    <w:sectPr w:rsidR="00621A08" w:rsidRPr="00F26D48" w:rsidSect="00B83C7C">
      <w:pgSz w:w="11907" w:h="16839" w:code="9"/>
      <w:pgMar w:top="270" w:right="657" w:bottom="27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7AC0"/>
    <w:multiLevelType w:val="hybridMultilevel"/>
    <w:tmpl w:val="D806F0B4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A504D"/>
    <w:multiLevelType w:val="multilevel"/>
    <w:tmpl w:val="D4AEB3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071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">
    <w:nsid w:val="14635C76"/>
    <w:multiLevelType w:val="hybridMultilevel"/>
    <w:tmpl w:val="ED36B1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A38DF"/>
    <w:multiLevelType w:val="hybridMultilevel"/>
    <w:tmpl w:val="C2BEA1E8"/>
    <w:lvl w:ilvl="0" w:tplc="EBA83D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EE2CD7"/>
    <w:multiLevelType w:val="hybridMultilevel"/>
    <w:tmpl w:val="8D08E0D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43566"/>
    <w:multiLevelType w:val="hybridMultilevel"/>
    <w:tmpl w:val="2364020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559B7"/>
    <w:multiLevelType w:val="hybridMultilevel"/>
    <w:tmpl w:val="29D06F8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F08AB"/>
    <w:multiLevelType w:val="hybridMultilevel"/>
    <w:tmpl w:val="46721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86B6D"/>
    <w:multiLevelType w:val="hybridMultilevel"/>
    <w:tmpl w:val="100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859AB"/>
    <w:multiLevelType w:val="hybridMultilevel"/>
    <w:tmpl w:val="324610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66904"/>
    <w:multiLevelType w:val="hybridMultilevel"/>
    <w:tmpl w:val="B06E0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86D3B"/>
    <w:multiLevelType w:val="hybridMultilevel"/>
    <w:tmpl w:val="88D61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5179B"/>
    <w:multiLevelType w:val="hybridMultilevel"/>
    <w:tmpl w:val="8D4C29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654B7"/>
    <w:multiLevelType w:val="hybridMultilevel"/>
    <w:tmpl w:val="4E4AFB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A95094"/>
    <w:multiLevelType w:val="hybridMultilevel"/>
    <w:tmpl w:val="6E8A3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2"/>
  </w:num>
  <w:num w:numId="10">
    <w:abstractNumId w:val="0"/>
  </w:num>
  <w:num w:numId="11">
    <w:abstractNumId w:val="14"/>
  </w:num>
  <w:num w:numId="12">
    <w:abstractNumId w:val="12"/>
  </w:num>
  <w:num w:numId="13">
    <w:abstractNumId w:val="10"/>
  </w:num>
  <w:num w:numId="14">
    <w:abstractNumId w:val="7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E0"/>
    <w:rsid w:val="0000076B"/>
    <w:rsid w:val="00004D7B"/>
    <w:rsid w:val="000057CF"/>
    <w:rsid w:val="000069E8"/>
    <w:rsid w:val="00007AC2"/>
    <w:rsid w:val="00010E03"/>
    <w:rsid w:val="00014DB3"/>
    <w:rsid w:val="0001552F"/>
    <w:rsid w:val="000174D8"/>
    <w:rsid w:val="00020BF1"/>
    <w:rsid w:val="000230F9"/>
    <w:rsid w:val="000236C2"/>
    <w:rsid w:val="00025328"/>
    <w:rsid w:val="00026A0C"/>
    <w:rsid w:val="000272BA"/>
    <w:rsid w:val="00034531"/>
    <w:rsid w:val="000353E0"/>
    <w:rsid w:val="00042405"/>
    <w:rsid w:val="000438CB"/>
    <w:rsid w:val="000453A1"/>
    <w:rsid w:val="00045CFB"/>
    <w:rsid w:val="00046C94"/>
    <w:rsid w:val="000473E7"/>
    <w:rsid w:val="00047BA3"/>
    <w:rsid w:val="00047D34"/>
    <w:rsid w:val="00053979"/>
    <w:rsid w:val="000546F2"/>
    <w:rsid w:val="000551E7"/>
    <w:rsid w:val="00061012"/>
    <w:rsid w:val="0006628F"/>
    <w:rsid w:val="0006725E"/>
    <w:rsid w:val="000675E9"/>
    <w:rsid w:val="00067E98"/>
    <w:rsid w:val="00070445"/>
    <w:rsid w:val="0007110F"/>
    <w:rsid w:val="00073439"/>
    <w:rsid w:val="00074602"/>
    <w:rsid w:val="000749A4"/>
    <w:rsid w:val="00074C70"/>
    <w:rsid w:val="00076220"/>
    <w:rsid w:val="00082655"/>
    <w:rsid w:val="00082DBD"/>
    <w:rsid w:val="00084663"/>
    <w:rsid w:val="000858C0"/>
    <w:rsid w:val="00086F4C"/>
    <w:rsid w:val="0008700B"/>
    <w:rsid w:val="00092A08"/>
    <w:rsid w:val="00092C50"/>
    <w:rsid w:val="000934DF"/>
    <w:rsid w:val="00094C64"/>
    <w:rsid w:val="000A5FC7"/>
    <w:rsid w:val="000A776F"/>
    <w:rsid w:val="000A7F15"/>
    <w:rsid w:val="000B1055"/>
    <w:rsid w:val="000B1BE2"/>
    <w:rsid w:val="000B3DED"/>
    <w:rsid w:val="000B6176"/>
    <w:rsid w:val="000B7003"/>
    <w:rsid w:val="000B7AC9"/>
    <w:rsid w:val="000C33B7"/>
    <w:rsid w:val="000C33D1"/>
    <w:rsid w:val="000C6E98"/>
    <w:rsid w:val="000D00AB"/>
    <w:rsid w:val="000D1BA5"/>
    <w:rsid w:val="000D50DE"/>
    <w:rsid w:val="000D79D9"/>
    <w:rsid w:val="000E3347"/>
    <w:rsid w:val="000E5C47"/>
    <w:rsid w:val="000E66EE"/>
    <w:rsid w:val="000E776F"/>
    <w:rsid w:val="000F11AA"/>
    <w:rsid w:val="000F16E4"/>
    <w:rsid w:val="000F4674"/>
    <w:rsid w:val="000F5CD3"/>
    <w:rsid w:val="000F7121"/>
    <w:rsid w:val="000F75A6"/>
    <w:rsid w:val="000F7D01"/>
    <w:rsid w:val="0010282E"/>
    <w:rsid w:val="001046A4"/>
    <w:rsid w:val="001076B7"/>
    <w:rsid w:val="00110DDF"/>
    <w:rsid w:val="0011246F"/>
    <w:rsid w:val="00113E8B"/>
    <w:rsid w:val="00116909"/>
    <w:rsid w:val="00120D97"/>
    <w:rsid w:val="00121B92"/>
    <w:rsid w:val="00122757"/>
    <w:rsid w:val="001235AB"/>
    <w:rsid w:val="00123E1B"/>
    <w:rsid w:val="00125342"/>
    <w:rsid w:val="001257EA"/>
    <w:rsid w:val="0012656C"/>
    <w:rsid w:val="00130752"/>
    <w:rsid w:val="00134131"/>
    <w:rsid w:val="00135362"/>
    <w:rsid w:val="001358F4"/>
    <w:rsid w:val="0013636F"/>
    <w:rsid w:val="0013689E"/>
    <w:rsid w:val="0013752D"/>
    <w:rsid w:val="00140499"/>
    <w:rsid w:val="00140654"/>
    <w:rsid w:val="00140E6C"/>
    <w:rsid w:val="00141658"/>
    <w:rsid w:val="0014200A"/>
    <w:rsid w:val="001429AE"/>
    <w:rsid w:val="00145C77"/>
    <w:rsid w:val="00146807"/>
    <w:rsid w:val="001561CC"/>
    <w:rsid w:val="00156F8C"/>
    <w:rsid w:val="00157776"/>
    <w:rsid w:val="00160B49"/>
    <w:rsid w:val="001669D3"/>
    <w:rsid w:val="00166EAC"/>
    <w:rsid w:val="001709B0"/>
    <w:rsid w:val="00174E25"/>
    <w:rsid w:val="0017687E"/>
    <w:rsid w:val="00180986"/>
    <w:rsid w:val="001809A3"/>
    <w:rsid w:val="001810DE"/>
    <w:rsid w:val="001811FE"/>
    <w:rsid w:val="0018494D"/>
    <w:rsid w:val="00185437"/>
    <w:rsid w:val="00185FDC"/>
    <w:rsid w:val="00186517"/>
    <w:rsid w:val="0018724D"/>
    <w:rsid w:val="001901BB"/>
    <w:rsid w:val="00193732"/>
    <w:rsid w:val="00194CFD"/>
    <w:rsid w:val="00195C51"/>
    <w:rsid w:val="00196936"/>
    <w:rsid w:val="00196B66"/>
    <w:rsid w:val="00197423"/>
    <w:rsid w:val="001A2B50"/>
    <w:rsid w:val="001A2BD0"/>
    <w:rsid w:val="001A6F15"/>
    <w:rsid w:val="001A780D"/>
    <w:rsid w:val="001B0A2B"/>
    <w:rsid w:val="001B230D"/>
    <w:rsid w:val="001B6C7A"/>
    <w:rsid w:val="001C0A86"/>
    <w:rsid w:val="001C26E9"/>
    <w:rsid w:val="001C4D75"/>
    <w:rsid w:val="001C68B0"/>
    <w:rsid w:val="001D1728"/>
    <w:rsid w:val="001D1734"/>
    <w:rsid w:val="001D243F"/>
    <w:rsid w:val="001D2BE9"/>
    <w:rsid w:val="001D3ACB"/>
    <w:rsid w:val="001D427C"/>
    <w:rsid w:val="001D5A63"/>
    <w:rsid w:val="001D7F7D"/>
    <w:rsid w:val="001E2333"/>
    <w:rsid w:val="001E39BC"/>
    <w:rsid w:val="001E5B8F"/>
    <w:rsid w:val="001E60AA"/>
    <w:rsid w:val="001E6DB2"/>
    <w:rsid w:val="001E6FEE"/>
    <w:rsid w:val="001F2145"/>
    <w:rsid w:val="001F406B"/>
    <w:rsid w:val="001F55DE"/>
    <w:rsid w:val="001F6A27"/>
    <w:rsid w:val="00200A72"/>
    <w:rsid w:val="00202613"/>
    <w:rsid w:val="002042C9"/>
    <w:rsid w:val="002050D1"/>
    <w:rsid w:val="00206289"/>
    <w:rsid w:val="002064A6"/>
    <w:rsid w:val="0020663A"/>
    <w:rsid w:val="00207BCC"/>
    <w:rsid w:val="00211E73"/>
    <w:rsid w:val="00214E43"/>
    <w:rsid w:val="002161B5"/>
    <w:rsid w:val="0022333A"/>
    <w:rsid w:val="002248FA"/>
    <w:rsid w:val="00230E8D"/>
    <w:rsid w:val="00235025"/>
    <w:rsid w:val="00237329"/>
    <w:rsid w:val="0023763B"/>
    <w:rsid w:val="00237BD8"/>
    <w:rsid w:val="00241C2C"/>
    <w:rsid w:val="002454F9"/>
    <w:rsid w:val="002469F5"/>
    <w:rsid w:val="00247A20"/>
    <w:rsid w:val="00251A00"/>
    <w:rsid w:val="002536DD"/>
    <w:rsid w:val="0025444E"/>
    <w:rsid w:val="002549FB"/>
    <w:rsid w:val="00254FA3"/>
    <w:rsid w:val="00257D8A"/>
    <w:rsid w:val="00264C5C"/>
    <w:rsid w:val="00264EC1"/>
    <w:rsid w:val="0026503A"/>
    <w:rsid w:val="0026751F"/>
    <w:rsid w:val="00271034"/>
    <w:rsid w:val="002758A2"/>
    <w:rsid w:val="00275A44"/>
    <w:rsid w:val="002768C0"/>
    <w:rsid w:val="00280D4C"/>
    <w:rsid w:val="00281DC9"/>
    <w:rsid w:val="002820CC"/>
    <w:rsid w:val="00283EFB"/>
    <w:rsid w:val="002850A4"/>
    <w:rsid w:val="00285986"/>
    <w:rsid w:val="002932EC"/>
    <w:rsid w:val="00293AB0"/>
    <w:rsid w:val="00293B1B"/>
    <w:rsid w:val="00293D1F"/>
    <w:rsid w:val="00295F62"/>
    <w:rsid w:val="00297B37"/>
    <w:rsid w:val="00297F6B"/>
    <w:rsid w:val="002A0D22"/>
    <w:rsid w:val="002A18FE"/>
    <w:rsid w:val="002A4801"/>
    <w:rsid w:val="002A4A3F"/>
    <w:rsid w:val="002A7453"/>
    <w:rsid w:val="002A79A0"/>
    <w:rsid w:val="002B330F"/>
    <w:rsid w:val="002B44FD"/>
    <w:rsid w:val="002B6727"/>
    <w:rsid w:val="002C3F89"/>
    <w:rsid w:val="002C4FAE"/>
    <w:rsid w:val="002C6267"/>
    <w:rsid w:val="002D1953"/>
    <w:rsid w:val="002D2081"/>
    <w:rsid w:val="002D2F95"/>
    <w:rsid w:val="002D353C"/>
    <w:rsid w:val="002D381B"/>
    <w:rsid w:val="002D3D46"/>
    <w:rsid w:val="002D5D3A"/>
    <w:rsid w:val="002E0AE8"/>
    <w:rsid w:val="002E12F8"/>
    <w:rsid w:val="002E1661"/>
    <w:rsid w:val="002E3A70"/>
    <w:rsid w:val="002E3BC5"/>
    <w:rsid w:val="002E4398"/>
    <w:rsid w:val="002F0E55"/>
    <w:rsid w:val="002F2A78"/>
    <w:rsid w:val="002F3901"/>
    <w:rsid w:val="002F4362"/>
    <w:rsid w:val="002F637B"/>
    <w:rsid w:val="002F7960"/>
    <w:rsid w:val="002F7BB1"/>
    <w:rsid w:val="00303E42"/>
    <w:rsid w:val="00304368"/>
    <w:rsid w:val="00305D79"/>
    <w:rsid w:val="00306A8E"/>
    <w:rsid w:val="0030752F"/>
    <w:rsid w:val="0031127A"/>
    <w:rsid w:val="0031585D"/>
    <w:rsid w:val="00316901"/>
    <w:rsid w:val="0032298E"/>
    <w:rsid w:val="00323590"/>
    <w:rsid w:val="00323E34"/>
    <w:rsid w:val="00324F01"/>
    <w:rsid w:val="00325CA8"/>
    <w:rsid w:val="00330868"/>
    <w:rsid w:val="0033105A"/>
    <w:rsid w:val="00331DA4"/>
    <w:rsid w:val="003339A9"/>
    <w:rsid w:val="00334FB4"/>
    <w:rsid w:val="00335183"/>
    <w:rsid w:val="0033662F"/>
    <w:rsid w:val="00337B82"/>
    <w:rsid w:val="00337FE3"/>
    <w:rsid w:val="00340825"/>
    <w:rsid w:val="003408F6"/>
    <w:rsid w:val="0034167D"/>
    <w:rsid w:val="0034176D"/>
    <w:rsid w:val="00341924"/>
    <w:rsid w:val="00342253"/>
    <w:rsid w:val="003438D2"/>
    <w:rsid w:val="00345F75"/>
    <w:rsid w:val="00347128"/>
    <w:rsid w:val="0034738E"/>
    <w:rsid w:val="00350010"/>
    <w:rsid w:val="003515BF"/>
    <w:rsid w:val="00351A0D"/>
    <w:rsid w:val="00352911"/>
    <w:rsid w:val="003542AC"/>
    <w:rsid w:val="00354DA8"/>
    <w:rsid w:val="0035683F"/>
    <w:rsid w:val="0036226D"/>
    <w:rsid w:val="00362417"/>
    <w:rsid w:val="003629BA"/>
    <w:rsid w:val="00363505"/>
    <w:rsid w:val="00366599"/>
    <w:rsid w:val="00370695"/>
    <w:rsid w:val="00372CA4"/>
    <w:rsid w:val="00373621"/>
    <w:rsid w:val="00373CFF"/>
    <w:rsid w:val="00374855"/>
    <w:rsid w:val="00374CA1"/>
    <w:rsid w:val="00375A89"/>
    <w:rsid w:val="003761D5"/>
    <w:rsid w:val="00380A9F"/>
    <w:rsid w:val="003826B3"/>
    <w:rsid w:val="00384983"/>
    <w:rsid w:val="0038575D"/>
    <w:rsid w:val="003859BF"/>
    <w:rsid w:val="003860B6"/>
    <w:rsid w:val="00386A50"/>
    <w:rsid w:val="0039125E"/>
    <w:rsid w:val="0039213B"/>
    <w:rsid w:val="003925CD"/>
    <w:rsid w:val="00393D22"/>
    <w:rsid w:val="00394E8C"/>
    <w:rsid w:val="00397FBE"/>
    <w:rsid w:val="003A05A1"/>
    <w:rsid w:val="003A330C"/>
    <w:rsid w:val="003A7FE0"/>
    <w:rsid w:val="003B0FC1"/>
    <w:rsid w:val="003B1810"/>
    <w:rsid w:val="003B3730"/>
    <w:rsid w:val="003B47EA"/>
    <w:rsid w:val="003B5668"/>
    <w:rsid w:val="003C0D7A"/>
    <w:rsid w:val="003C1653"/>
    <w:rsid w:val="003C2C4D"/>
    <w:rsid w:val="003C64B1"/>
    <w:rsid w:val="003C77EA"/>
    <w:rsid w:val="003D0FEC"/>
    <w:rsid w:val="003D20D2"/>
    <w:rsid w:val="003D26F3"/>
    <w:rsid w:val="003D30B1"/>
    <w:rsid w:val="003D6C07"/>
    <w:rsid w:val="003E163D"/>
    <w:rsid w:val="003E3BBB"/>
    <w:rsid w:val="003E43C7"/>
    <w:rsid w:val="003E51B7"/>
    <w:rsid w:val="003E54A4"/>
    <w:rsid w:val="003F2B8F"/>
    <w:rsid w:val="003F3CE8"/>
    <w:rsid w:val="003F3CF8"/>
    <w:rsid w:val="003F45D0"/>
    <w:rsid w:val="003F4D87"/>
    <w:rsid w:val="003F5366"/>
    <w:rsid w:val="003F6DE1"/>
    <w:rsid w:val="00401359"/>
    <w:rsid w:val="00401ABE"/>
    <w:rsid w:val="00403B88"/>
    <w:rsid w:val="00407D2D"/>
    <w:rsid w:val="0041300B"/>
    <w:rsid w:val="00415DBE"/>
    <w:rsid w:val="00416347"/>
    <w:rsid w:val="00416414"/>
    <w:rsid w:val="004166AD"/>
    <w:rsid w:val="00417A1F"/>
    <w:rsid w:val="00417D88"/>
    <w:rsid w:val="0042357A"/>
    <w:rsid w:val="00423ECD"/>
    <w:rsid w:val="004242E9"/>
    <w:rsid w:val="0042469D"/>
    <w:rsid w:val="004248A2"/>
    <w:rsid w:val="00425831"/>
    <w:rsid w:val="00425885"/>
    <w:rsid w:val="00431874"/>
    <w:rsid w:val="00434A9E"/>
    <w:rsid w:val="00435A64"/>
    <w:rsid w:val="00435BD8"/>
    <w:rsid w:val="00440794"/>
    <w:rsid w:val="00441DEF"/>
    <w:rsid w:val="004428E1"/>
    <w:rsid w:val="00444C25"/>
    <w:rsid w:val="004463C4"/>
    <w:rsid w:val="0044686B"/>
    <w:rsid w:val="004508CE"/>
    <w:rsid w:val="00450DAA"/>
    <w:rsid w:val="00450EFB"/>
    <w:rsid w:val="00451CF2"/>
    <w:rsid w:val="00454FC0"/>
    <w:rsid w:val="004578FD"/>
    <w:rsid w:val="00460650"/>
    <w:rsid w:val="004609C8"/>
    <w:rsid w:val="00460C21"/>
    <w:rsid w:val="00461A23"/>
    <w:rsid w:val="00462185"/>
    <w:rsid w:val="00462397"/>
    <w:rsid w:val="00462CF9"/>
    <w:rsid w:val="0047033C"/>
    <w:rsid w:val="00475656"/>
    <w:rsid w:val="00477C7A"/>
    <w:rsid w:val="00480D72"/>
    <w:rsid w:val="00484A49"/>
    <w:rsid w:val="004855BA"/>
    <w:rsid w:val="0048661D"/>
    <w:rsid w:val="004922D8"/>
    <w:rsid w:val="00493A6B"/>
    <w:rsid w:val="0049610E"/>
    <w:rsid w:val="004A1BC4"/>
    <w:rsid w:val="004B2AE7"/>
    <w:rsid w:val="004B4DE8"/>
    <w:rsid w:val="004B5DCE"/>
    <w:rsid w:val="004B6643"/>
    <w:rsid w:val="004C05F8"/>
    <w:rsid w:val="004C1A59"/>
    <w:rsid w:val="004C340A"/>
    <w:rsid w:val="004C3760"/>
    <w:rsid w:val="004C57A9"/>
    <w:rsid w:val="004D033F"/>
    <w:rsid w:val="004D0A2B"/>
    <w:rsid w:val="004D0BEB"/>
    <w:rsid w:val="004D23EE"/>
    <w:rsid w:val="004D4AC4"/>
    <w:rsid w:val="004D606A"/>
    <w:rsid w:val="004D63DC"/>
    <w:rsid w:val="004D6688"/>
    <w:rsid w:val="004D6DCB"/>
    <w:rsid w:val="004D7C77"/>
    <w:rsid w:val="004E00CE"/>
    <w:rsid w:val="004E1BE6"/>
    <w:rsid w:val="004E38BB"/>
    <w:rsid w:val="004E6642"/>
    <w:rsid w:val="004E69A4"/>
    <w:rsid w:val="004E7121"/>
    <w:rsid w:val="004E716D"/>
    <w:rsid w:val="004E79CF"/>
    <w:rsid w:val="004E7DBA"/>
    <w:rsid w:val="004F0AE3"/>
    <w:rsid w:val="004F1F8D"/>
    <w:rsid w:val="004F51D0"/>
    <w:rsid w:val="00502B5E"/>
    <w:rsid w:val="00503199"/>
    <w:rsid w:val="00504296"/>
    <w:rsid w:val="00504B8B"/>
    <w:rsid w:val="00505191"/>
    <w:rsid w:val="005051C3"/>
    <w:rsid w:val="0051159D"/>
    <w:rsid w:val="00512117"/>
    <w:rsid w:val="00512465"/>
    <w:rsid w:val="00512839"/>
    <w:rsid w:val="00512B7A"/>
    <w:rsid w:val="00520037"/>
    <w:rsid w:val="00520721"/>
    <w:rsid w:val="0052215E"/>
    <w:rsid w:val="0052587D"/>
    <w:rsid w:val="005263B9"/>
    <w:rsid w:val="00527F75"/>
    <w:rsid w:val="005314B3"/>
    <w:rsid w:val="005325CD"/>
    <w:rsid w:val="00535D46"/>
    <w:rsid w:val="00536D88"/>
    <w:rsid w:val="0054039D"/>
    <w:rsid w:val="00543C0B"/>
    <w:rsid w:val="0054422C"/>
    <w:rsid w:val="005463F6"/>
    <w:rsid w:val="0055152F"/>
    <w:rsid w:val="00557375"/>
    <w:rsid w:val="00557524"/>
    <w:rsid w:val="00560F83"/>
    <w:rsid w:val="00562943"/>
    <w:rsid w:val="00563101"/>
    <w:rsid w:val="0056383B"/>
    <w:rsid w:val="00565239"/>
    <w:rsid w:val="00566EA0"/>
    <w:rsid w:val="00566F19"/>
    <w:rsid w:val="00567932"/>
    <w:rsid w:val="005714F1"/>
    <w:rsid w:val="00572A09"/>
    <w:rsid w:val="005749DE"/>
    <w:rsid w:val="0057720C"/>
    <w:rsid w:val="00583430"/>
    <w:rsid w:val="00585085"/>
    <w:rsid w:val="005A08F5"/>
    <w:rsid w:val="005A17E7"/>
    <w:rsid w:val="005A18BB"/>
    <w:rsid w:val="005A2B94"/>
    <w:rsid w:val="005A3B26"/>
    <w:rsid w:val="005A5919"/>
    <w:rsid w:val="005A597C"/>
    <w:rsid w:val="005A5D81"/>
    <w:rsid w:val="005A5DCF"/>
    <w:rsid w:val="005A6777"/>
    <w:rsid w:val="005A75D7"/>
    <w:rsid w:val="005B0795"/>
    <w:rsid w:val="005B1F74"/>
    <w:rsid w:val="005B2BB9"/>
    <w:rsid w:val="005B3667"/>
    <w:rsid w:val="005B5FCF"/>
    <w:rsid w:val="005C0F1F"/>
    <w:rsid w:val="005C1614"/>
    <w:rsid w:val="005C2A85"/>
    <w:rsid w:val="005C2DBD"/>
    <w:rsid w:val="005C3183"/>
    <w:rsid w:val="005C3F33"/>
    <w:rsid w:val="005C6F99"/>
    <w:rsid w:val="005C76F4"/>
    <w:rsid w:val="005D04C6"/>
    <w:rsid w:val="005D3EC2"/>
    <w:rsid w:val="005D4946"/>
    <w:rsid w:val="005D77B4"/>
    <w:rsid w:val="005E0545"/>
    <w:rsid w:val="005E6980"/>
    <w:rsid w:val="005E7EBA"/>
    <w:rsid w:val="005F3710"/>
    <w:rsid w:val="005F3B49"/>
    <w:rsid w:val="005F3DBD"/>
    <w:rsid w:val="005F4765"/>
    <w:rsid w:val="005F5F24"/>
    <w:rsid w:val="005F6AF4"/>
    <w:rsid w:val="005F747F"/>
    <w:rsid w:val="006000D1"/>
    <w:rsid w:val="00602A14"/>
    <w:rsid w:val="00602E0D"/>
    <w:rsid w:val="00602E26"/>
    <w:rsid w:val="006060C3"/>
    <w:rsid w:val="00606685"/>
    <w:rsid w:val="006078F2"/>
    <w:rsid w:val="00607C3A"/>
    <w:rsid w:val="00610A4A"/>
    <w:rsid w:val="00613683"/>
    <w:rsid w:val="00614629"/>
    <w:rsid w:val="00615E02"/>
    <w:rsid w:val="00621A08"/>
    <w:rsid w:val="00624BF2"/>
    <w:rsid w:val="006262EF"/>
    <w:rsid w:val="0062664E"/>
    <w:rsid w:val="00626D26"/>
    <w:rsid w:val="006274C6"/>
    <w:rsid w:val="00627859"/>
    <w:rsid w:val="00630F8E"/>
    <w:rsid w:val="00631CE6"/>
    <w:rsid w:val="006328C5"/>
    <w:rsid w:val="006353B0"/>
    <w:rsid w:val="00636B14"/>
    <w:rsid w:val="00637D1B"/>
    <w:rsid w:val="0064146D"/>
    <w:rsid w:val="0064438C"/>
    <w:rsid w:val="0064571E"/>
    <w:rsid w:val="00645B07"/>
    <w:rsid w:val="00647163"/>
    <w:rsid w:val="006521EF"/>
    <w:rsid w:val="00652283"/>
    <w:rsid w:val="006523B0"/>
    <w:rsid w:val="0065368D"/>
    <w:rsid w:val="006560AF"/>
    <w:rsid w:val="00661EC9"/>
    <w:rsid w:val="00667547"/>
    <w:rsid w:val="006740AA"/>
    <w:rsid w:val="00676333"/>
    <w:rsid w:val="00676FA2"/>
    <w:rsid w:val="0067775A"/>
    <w:rsid w:val="006815C4"/>
    <w:rsid w:val="006819DB"/>
    <w:rsid w:val="00682B16"/>
    <w:rsid w:val="006834DE"/>
    <w:rsid w:val="00686683"/>
    <w:rsid w:val="00692AFA"/>
    <w:rsid w:val="006930D5"/>
    <w:rsid w:val="006A10EE"/>
    <w:rsid w:val="006A22C5"/>
    <w:rsid w:val="006A2336"/>
    <w:rsid w:val="006A485C"/>
    <w:rsid w:val="006A5D85"/>
    <w:rsid w:val="006A7508"/>
    <w:rsid w:val="006B0F3D"/>
    <w:rsid w:val="006B2BFD"/>
    <w:rsid w:val="006B599C"/>
    <w:rsid w:val="006B7980"/>
    <w:rsid w:val="006C06A0"/>
    <w:rsid w:val="006C2BE8"/>
    <w:rsid w:val="006C30E1"/>
    <w:rsid w:val="006C3F52"/>
    <w:rsid w:val="006D09D3"/>
    <w:rsid w:val="006D34B3"/>
    <w:rsid w:val="006D385F"/>
    <w:rsid w:val="006D4124"/>
    <w:rsid w:val="006D4164"/>
    <w:rsid w:val="006D419C"/>
    <w:rsid w:val="006D45E9"/>
    <w:rsid w:val="006D623F"/>
    <w:rsid w:val="006D6A72"/>
    <w:rsid w:val="006D7D57"/>
    <w:rsid w:val="006E00E2"/>
    <w:rsid w:val="006E71AB"/>
    <w:rsid w:val="006E730A"/>
    <w:rsid w:val="006E7F20"/>
    <w:rsid w:val="006F1B51"/>
    <w:rsid w:val="006F356B"/>
    <w:rsid w:val="006F4001"/>
    <w:rsid w:val="006F4963"/>
    <w:rsid w:val="006F55D4"/>
    <w:rsid w:val="006F64AE"/>
    <w:rsid w:val="006F69B0"/>
    <w:rsid w:val="006F74F5"/>
    <w:rsid w:val="00700B18"/>
    <w:rsid w:val="0070183C"/>
    <w:rsid w:val="00702307"/>
    <w:rsid w:val="007031D2"/>
    <w:rsid w:val="0070452D"/>
    <w:rsid w:val="00707CBD"/>
    <w:rsid w:val="00713CBB"/>
    <w:rsid w:val="00714A33"/>
    <w:rsid w:val="00715973"/>
    <w:rsid w:val="007172DB"/>
    <w:rsid w:val="00717DC1"/>
    <w:rsid w:val="00721A6A"/>
    <w:rsid w:val="0072711E"/>
    <w:rsid w:val="00730DC6"/>
    <w:rsid w:val="0073113F"/>
    <w:rsid w:val="0073155F"/>
    <w:rsid w:val="00732258"/>
    <w:rsid w:val="00735C13"/>
    <w:rsid w:val="00736B3A"/>
    <w:rsid w:val="00741BB9"/>
    <w:rsid w:val="007454A9"/>
    <w:rsid w:val="0074692D"/>
    <w:rsid w:val="00746C35"/>
    <w:rsid w:val="0075028B"/>
    <w:rsid w:val="00752D79"/>
    <w:rsid w:val="00753713"/>
    <w:rsid w:val="00754258"/>
    <w:rsid w:val="007559CB"/>
    <w:rsid w:val="00760639"/>
    <w:rsid w:val="007667E7"/>
    <w:rsid w:val="00766F2C"/>
    <w:rsid w:val="00771426"/>
    <w:rsid w:val="007726D9"/>
    <w:rsid w:val="00772A3B"/>
    <w:rsid w:val="00772BD8"/>
    <w:rsid w:val="00772D7A"/>
    <w:rsid w:val="00780CD2"/>
    <w:rsid w:val="00781AFC"/>
    <w:rsid w:val="00782C69"/>
    <w:rsid w:val="0078537A"/>
    <w:rsid w:val="00786773"/>
    <w:rsid w:val="00790FB5"/>
    <w:rsid w:val="00792322"/>
    <w:rsid w:val="00793C5C"/>
    <w:rsid w:val="007953B9"/>
    <w:rsid w:val="0079778F"/>
    <w:rsid w:val="007A0A36"/>
    <w:rsid w:val="007A0A43"/>
    <w:rsid w:val="007A46D5"/>
    <w:rsid w:val="007A48BD"/>
    <w:rsid w:val="007B0521"/>
    <w:rsid w:val="007B214D"/>
    <w:rsid w:val="007B48A4"/>
    <w:rsid w:val="007B5174"/>
    <w:rsid w:val="007C163C"/>
    <w:rsid w:val="007C251A"/>
    <w:rsid w:val="007C2767"/>
    <w:rsid w:val="007C3513"/>
    <w:rsid w:val="007C440F"/>
    <w:rsid w:val="007C728A"/>
    <w:rsid w:val="007D3198"/>
    <w:rsid w:val="007D3A00"/>
    <w:rsid w:val="007D7013"/>
    <w:rsid w:val="007D7CF3"/>
    <w:rsid w:val="007E0992"/>
    <w:rsid w:val="007E1A14"/>
    <w:rsid w:val="007E20EB"/>
    <w:rsid w:val="007E674C"/>
    <w:rsid w:val="007F1079"/>
    <w:rsid w:val="008009E7"/>
    <w:rsid w:val="00807021"/>
    <w:rsid w:val="00810F5B"/>
    <w:rsid w:val="008157C9"/>
    <w:rsid w:val="008157F2"/>
    <w:rsid w:val="0081734E"/>
    <w:rsid w:val="00817E94"/>
    <w:rsid w:val="00820A6B"/>
    <w:rsid w:val="00820BED"/>
    <w:rsid w:val="00821F92"/>
    <w:rsid w:val="00822F4F"/>
    <w:rsid w:val="0082422C"/>
    <w:rsid w:val="0082529F"/>
    <w:rsid w:val="0082710B"/>
    <w:rsid w:val="008319E7"/>
    <w:rsid w:val="00832466"/>
    <w:rsid w:val="008343CE"/>
    <w:rsid w:val="00834FE9"/>
    <w:rsid w:val="00841BBD"/>
    <w:rsid w:val="00842ABE"/>
    <w:rsid w:val="00842DFE"/>
    <w:rsid w:val="00846310"/>
    <w:rsid w:val="0084634A"/>
    <w:rsid w:val="00850A76"/>
    <w:rsid w:val="00852910"/>
    <w:rsid w:val="00855CA7"/>
    <w:rsid w:val="00856C90"/>
    <w:rsid w:val="0085743E"/>
    <w:rsid w:val="00861A2A"/>
    <w:rsid w:val="00862AD7"/>
    <w:rsid w:val="00863094"/>
    <w:rsid w:val="008640CB"/>
    <w:rsid w:val="00865080"/>
    <w:rsid w:val="00865F70"/>
    <w:rsid w:val="0086650D"/>
    <w:rsid w:val="008667D8"/>
    <w:rsid w:val="00872163"/>
    <w:rsid w:val="00874FF6"/>
    <w:rsid w:val="008755B0"/>
    <w:rsid w:val="00875C60"/>
    <w:rsid w:val="00880E15"/>
    <w:rsid w:val="00882D0F"/>
    <w:rsid w:val="00883E17"/>
    <w:rsid w:val="008851AE"/>
    <w:rsid w:val="0088660E"/>
    <w:rsid w:val="00890141"/>
    <w:rsid w:val="00890235"/>
    <w:rsid w:val="0089285D"/>
    <w:rsid w:val="008937A1"/>
    <w:rsid w:val="00894121"/>
    <w:rsid w:val="00894DBF"/>
    <w:rsid w:val="008A0D8F"/>
    <w:rsid w:val="008A457F"/>
    <w:rsid w:val="008A61F7"/>
    <w:rsid w:val="008A6AF9"/>
    <w:rsid w:val="008A7D74"/>
    <w:rsid w:val="008B0966"/>
    <w:rsid w:val="008B1414"/>
    <w:rsid w:val="008B1AE7"/>
    <w:rsid w:val="008B7265"/>
    <w:rsid w:val="008B7B6A"/>
    <w:rsid w:val="008C153B"/>
    <w:rsid w:val="008C2F33"/>
    <w:rsid w:val="008C4E86"/>
    <w:rsid w:val="008C59B3"/>
    <w:rsid w:val="008C6598"/>
    <w:rsid w:val="008D0549"/>
    <w:rsid w:val="008D1B42"/>
    <w:rsid w:val="008D1E99"/>
    <w:rsid w:val="008D3F8C"/>
    <w:rsid w:val="008E0959"/>
    <w:rsid w:val="008E1329"/>
    <w:rsid w:val="008E36D1"/>
    <w:rsid w:val="008E6A35"/>
    <w:rsid w:val="008E7A9A"/>
    <w:rsid w:val="008F1D14"/>
    <w:rsid w:val="008F2B19"/>
    <w:rsid w:val="008F48AE"/>
    <w:rsid w:val="008F4B21"/>
    <w:rsid w:val="008F656E"/>
    <w:rsid w:val="008F7759"/>
    <w:rsid w:val="00900205"/>
    <w:rsid w:val="00901685"/>
    <w:rsid w:val="00901E03"/>
    <w:rsid w:val="00904A57"/>
    <w:rsid w:val="009106A0"/>
    <w:rsid w:val="0091084E"/>
    <w:rsid w:val="00911236"/>
    <w:rsid w:val="00913042"/>
    <w:rsid w:val="0091513C"/>
    <w:rsid w:val="00917270"/>
    <w:rsid w:val="00917E95"/>
    <w:rsid w:val="00921CD6"/>
    <w:rsid w:val="00921EFD"/>
    <w:rsid w:val="009249BD"/>
    <w:rsid w:val="00926B72"/>
    <w:rsid w:val="00927109"/>
    <w:rsid w:val="00927C8B"/>
    <w:rsid w:val="00927E0E"/>
    <w:rsid w:val="009305E5"/>
    <w:rsid w:val="00930849"/>
    <w:rsid w:val="00933637"/>
    <w:rsid w:val="0093365C"/>
    <w:rsid w:val="009336F3"/>
    <w:rsid w:val="009373B7"/>
    <w:rsid w:val="00937D06"/>
    <w:rsid w:val="00947732"/>
    <w:rsid w:val="00953481"/>
    <w:rsid w:val="009549DC"/>
    <w:rsid w:val="009570E6"/>
    <w:rsid w:val="009600D4"/>
    <w:rsid w:val="00962D4B"/>
    <w:rsid w:val="0096595F"/>
    <w:rsid w:val="00965D9B"/>
    <w:rsid w:val="009708DB"/>
    <w:rsid w:val="009731D1"/>
    <w:rsid w:val="009767B5"/>
    <w:rsid w:val="00986147"/>
    <w:rsid w:val="00986EE5"/>
    <w:rsid w:val="009906BC"/>
    <w:rsid w:val="009926E0"/>
    <w:rsid w:val="00992ADA"/>
    <w:rsid w:val="00992B4A"/>
    <w:rsid w:val="009939B9"/>
    <w:rsid w:val="009A284B"/>
    <w:rsid w:val="009A3216"/>
    <w:rsid w:val="009A3B66"/>
    <w:rsid w:val="009A3EFE"/>
    <w:rsid w:val="009A4AB2"/>
    <w:rsid w:val="009A7C33"/>
    <w:rsid w:val="009B0D49"/>
    <w:rsid w:val="009B12DF"/>
    <w:rsid w:val="009B70F2"/>
    <w:rsid w:val="009C0AC6"/>
    <w:rsid w:val="009C1309"/>
    <w:rsid w:val="009C32E9"/>
    <w:rsid w:val="009C33A6"/>
    <w:rsid w:val="009C5024"/>
    <w:rsid w:val="009C7E64"/>
    <w:rsid w:val="009D022E"/>
    <w:rsid w:val="009D044F"/>
    <w:rsid w:val="009D231C"/>
    <w:rsid w:val="009D2A5B"/>
    <w:rsid w:val="009D4BBB"/>
    <w:rsid w:val="009D6799"/>
    <w:rsid w:val="009D689F"/>
    <w:rsid w:val="009D6BC1"/>
    <w:rsid w:val="009E14F5"/>
    <w:rsid w:val="009E371D"/>
    <w:rsid w:val="009E3973"/>
    <w:rsid w:val="009E4A7B"/>
    <w:rsid w:val="009E53BF"/>
    <w:rsid w:val="009F60CC"/>
    <w:rsid w:val="009F79EA"/>
    <w:rsid w:val="009F7C18"/>
    <w:rsid w:val="009F7FA9"/>
    <w:rsid w:val="00A01648"/>
    <w:rsid w:val="00A020CD"/>
    <w:rsid w:val="00A052CB"/>
    <w:rsid w:val="00A05F8D"/>
    <w:rsid w:val="00A10782"/>
    <w:rsid w:val="00A14FEB"/>
    <w:rsid w:val="00A158D8"/>
    <w:rsid w:val="00A20800"/>
    <w:rsid w:val="00A20C90"/>
    <w:rsid w:val="00A2131B"/>
    <w:rsid w:val="00A21DDC"/>
    <w:rsid w:val="00A25B04"/>
    <w:rsid w:val="00A25DF8"/>
    <w:rsid w:val="00A27824"/>
    <w:rsid w:val="00A3099F"/>
    <w:rsid w:val="00A31204"/>
    <w:rsid w:val="00A320AB"/>
    <w:rsid w:val="00A33A5A"/>
    <w:rsid w:val="00A3478B"/>
    <w:rsid w:val="00A36F9C"/>
    <w:rsid w:val="00A4036B"/>
    <w:rsid w:val="00A415F1"/>
    <w:rsid w:val="00A4161F"/>
    <w:rsid w:val="00A41EF8"/>
    <w:rsid w:val="00A422A0"/>
    <w:rsid w:val="00A44811"/>
    <w:rsid w:val="00A452CC"/>
    <w:rsid w:val="00A45B87"/>
    <w:rsid w:val="00A46ECE"/>
    <w:rsid w:val="00A54DB4"/>
    <w:rsid w:val="00A56C75"/>
    <w:rsid w:val="00A5745B"/>
    <w:rsid w:val="00A65484"/>
    <w:rsid w:val="00A65617"/>
    <w:rsid w:val="00A65E22"/>
    <w:rsid w:val="00A679E0"/>
    <w:rsid w:val="00A71334"/>
    <w:rsid w:val="00A7433B"/>
    <w:rsid w:val="00A752D3"/>
    <w:rsid w:val="00A819DE"/>
    <w:rsid w:val="00A8270B"/>
    <w:rsid w:val="00A82C64"/>
    <w:rsid w:val="00A831E8"/>
    <w:rsid w:val="00A843AA"/>
    <w:rsid w:val="00A844E4"/>
    <w:rsid w:val="00A8533F"/>
    <w:rsid w:val="00A85D23"/>
    <w:rsid w:val="00A86D14"/>
    <w:rsid w:val="00A87670"/>
    <w:rsid w:val="00A9161B"/>
    <w:rsid w:val="00A919C7"/>
    <w:rsid w:val="00A91F5D"/>
    <w:rsid w:val="00A92A7C"/>
    <w:rsid w:val="00A93808"/>
    <w:rsid w:val="00A94605"/>
    <w:rsid w:val="00A956C7"/>
    <w:rsid w:val="00A95969"/>
    <w:rsid w:val="00A95A1A"/>
    <w:rsid w:val="00A95FCD"/>
    <w:rsid w:val="00A979B2"/>
    <w:rsid w:val="00AA00AA"/>
    <w:rsid w:val="00AA241C"/>
    <w:rsid w:val="00AA268A"/>
    <w:rsid w:val="00AA29D0"/>
    <w:rsid w:val="00AA42A2"/>
    <w:rsid w:val="00AA5952"/>
    <w:rsid w:val="00AA5B99"/>
    <w:rsid w:val="00AA6166"/>
    <w:rsid w:val="00AA7044"/>
    <w:rsid w:val="00AB234D"/>
    <w:rsid w:val="00AB2597"/>
    <w:rsid w:val="00AB44A3"/>
    <w:rsid w:val="00AB4CBF"/>
    <w:rsid w:val="00AB55EF"/>
    <w:rsid w:val="00AB67AF"/>
    <w:rsid w:val="00AC0043"/>
    <w:rsid w:val="00AC3623"/>
    <w:rsid w:val="00AC704F"/>
    <w:rsid w:val="00AC795D"/>
    <w:rsid w:val="00AC7B12"/>
    <w:rsid w:val="00AD0BD8"/>
    <w:rsid w:val="00AD0E76"/>
    <w:rsid w:val="00AD17F1"/>
    <w:rsid w:val="00AE014D"/>
    <w:rsid w:val="00AE5BA8"/>
    <w:rsid w:val="00AE5FEF"/>
    <w:rsid w:val="00AE6D55"/>
    <w:rsid w:val="00AF3DD8"/>
    <w:rsid w:val="00AF566D"/>
    <w:rsid w:val="00B007DF"/>
    <w:rsid w:val="00B00CB4"/>
    <w:rsid w:val="00B042A4"/>
    <w:rsid w:val="00B04FA7"/>
    <w:rsid w:val="00B06708"/>
    <w:rsid w:val="00B07BE2"/>
    <w:rsid w:val="00B1027B"/>
    <w:rsid w:val="00B10BF4"/>
    <w:rsid w:val="00B12049"/>
    <w:rsid w:val="00B12157"/>
    <w:rsid w:val="00B17C85"/>
    <w:rsid w:val="00B2050A"/>
    <w:rsid w:val="00B23C96"/>
    <w:rsid w:val="00B255D2"/>
    <w:rsid w:val="00B269B0"/>
    <w:rsid w:val="00B27DA0"/>
    <w:rsid w:val="00B301FA"/>
    <w:rsid w:val="00B31E1E"/>
    <w:rsid w:val="00B34A0A"/>
    <w:rsid w:val="00B35858"/>
    <w:rsid w:val="00B37704"/>
    <w:rsid w:val="00B409B5"/>
    <w:rsid w:val="00B40B2C"/>
    <w:rsid w:val="00B41830"/>
    <w:rsid w:val="00B43C9D"/>
    <w:rsid w:val="00B45D0E"/>
    <w:rsid w:val="00B502DE"/>
    <w:rsid w:val="00B51A2F"/>
    <w:rsid w:val="00B52544"/>
    <w:rsid w:val="00B54B66"/>
    <w:rsid w:val="00B54E5B"/>
    <w:rsid w:val="00B55557"/>
    <w:rsid w:val="00B578EE"/>
    <w:rsid w:val="00B67ACF"/>
    <w:rsid w:val="00B67FED"/>
    <w:rsid w:val="00B71E37"/>
    <w:rsid w:val="00B739D1"/>
    <w:rsid w:val="00B81317"/>
    <w:rsid w:val="00B821D6"/>
    <w:rsid w:val="00B83326"/>
    <w:rsid w:val="00B83AAE"/>
    <w:rsid w:val="00B83C7C"/>
    <w:rsid w:val="00B86844"/>
    <w:rsid w:val="00B879EE"/>
    <w:rsid w:val="00B91005"/>
    <w:rsid w:val="00B9264B"/>
    <w:rsid w:val="00B9348A"/>
    <w:rsid w:val="00B94F62"/>
    <w:rsid w:val="00B95BFA"/>
    <w:rsid w:val="00B971C3"/>
    <w:rsid w:val="00BA3334"/>
    <w:rsid w:val="00BA621A"/>
    <w:rsid w:val="00BA6B72"/>
    <w:rsid w:val="00BA7403"/>
    <w:rsid w:val="00BB156D"/>
    <w:rsid w:val="00BB20CE"/>
    <w:rsid w:val="00BB26B3"/>
    <w:rsid w:val="00BB38E5"/>
    <w:rsid w:val="00BB3A00"/>
    <w:rsid w:val="00BB44C6"/>
    <w:rsid w:val="00BB5468"/>
    <w:rsid w:val="00BB54D1"/>
    <w:rsid w:val="00BB761A"/>
    <w:rsid w:val="00BC2076"/>
    <w:rsid w:val="00BC3508"/>
    <w:rsid w:val="00BC3FC0"/>
    <w:rsid w:val="00BC47C8"/>
    <w:rsid w:val="00BC4806"/>
    <w:rsid w:val="00BC522D"/>
    <w:rsid w:val="00BC59FD"/>
    <w:rsid w:val="00BC6F50"/>
    <w:rsid w:val="00BC74A9"/>
    <w:rsid w:val="00BC78B9"/>
    <w:rsid w:val="00BD0132"/>
    <w:rsid w:val="00BD080D"/>
    <w:rsid w:val="00BD215A"/>
    <w:rsid w:val="00BD385D"/>
    <w:rsid w:val="00BD3F5A"/>
    <w:rsid w:val="00BD65FC"/>
    <w:rsid w:val="00BD69AE"/>
    <w:rsid w:val="00BD7635"/>
    <w:rsid w:val="00BE0201"/>
    <w:rsid w:val="00BE027A"/>
    <w:rsid w:val="00BE28B3"/>
    <w:rsid w:val="00BE3124"/>
    <w:rsid w:val="00BE5B70"/>
    <w:rsid w:val="00BF630F"/>
    <w:rsid w:val="00C00720"/>
    <w:rsid w:val="00C03189"/>
    <w:rsid w:val="00C03465"/>
    <w:rsid w:val="00C045DE"/>
    <w:rsid w:val="00C04AB1"/>
    <w:rsid w:val="00C1047A"/>
    <w:rsid w:val="00C1067C"/>
    <w:rsid w:val="00C10A87"/>
    <w:rsid w:val="00C10EFE"/>
    <w:rsid w:val="00C12776"/>
    <w:rsid w:val="00C12EEA"/>
    <w:rsid w:val="00C1407D"/>
    <w:rsid w:val="00C14196"/>
    <w:rsid w:val="00C17232"/>
    <w:rsid w:val="00C17D31"/>
    <w:rsid w:val="00C21CDC"/>
    <w:rsid w:val="00C2256B"/>
    <w:rsid w:val="00C243C4"/>
    <w:rsid w:val="00C255C3"/>
    <w:rsid w:val="00C255F3"/>
    <w:rsid w:val="00C261B4"/>
    <w:rsid w:val="00C2724B"/>
    <w:rsid w:val="00C40642"/>
    <w:rsid w:val="00C44C74"/>
    <w:rsid w:val="00C45368"/>
    <w:rsid w:val="00C4775B"/>
    <w:rsid w:val="00C53DB2"/>
    <w:rsid w:val="00C54FF7"/>
    <w:rsid w:val="00C55CD1"/>
    <w:rsid w:val="00C6206E"/>
    <w:rsid w:val="00C62492"/>
    <w:rsid w:val="00C6736F"/>
    <w:rsid w:val="00C71F04"/>
    <w:rsid w:val="00C73845"/>
    <w:rsid w:val="00C73D0D"/>
    <w:rsid w:val="00C73FEF"/>
    <w:rsid w:val="00C74E96"/>
    <w:rsid w:val="00C758E0"/>
    <w:rsid w:val="00C76A29"/>
    <w:rsid w:val="00C7729F"/>
    <w:rsid w:val="00C80F0D"/>
    <w:rsid w:val="00C81D5E"/>
    <w:rsid w:val="00C82B5E"/>
    <w:rsid w:val="00C8461B"/>
    <w:rsid w:val="00C86746"/>
    <w:rsid w:val="00C93220"/>
    <w:rsid w:val="00C93C62"/>
    <w:rsid w:val="00C958D0"/>
    <w:rsid w:val="00C9752A"/>
    <w:rsid w:val="00CA131E"/>
    <w:rsid w:val="00CA6874"/>
    <w:rsid w:val="00CB049C"/>
    <w:rsid w:val="00CB04DE"/>
    <w:rsid w:val="00CB1D0D"/>
    <w:rsid w:val="00CB1EDC"/>
    <w:rsid w:val="00CB23A9"/>
    <w:rsid w:val="00CB33B8"/>
    <w:rsid w:val="00CB34AD"/>
    <w:rsid w:val="00CB5283"/>
    <w:rsid w:val="00CB5C55"/>
    <w:rsid w:val="00CB79F8"/>
    <w:rsid w:val="00CB7FED"/>
    <w:rsid w:val="00CC1817"/>
    <w:rsid w:val="00CC2A9C"/>
    <w:rsid w:val="00CC35BF"/>
    <w:rsid w:val="00CC37F4"/>
    <w:rsid w:val="00CC6216"/>
    <w:rsid w:val="00CC7258"/>
    <w:rsid w:val="00CE204C"/>
    <w:rsid w:val="00CE2E83"/>
    <w:rsid w:val="00CE63C6"/>
    <w:rsid w:val="00CE6B02"/>
    <w:rsid w:val="00CE7485"/>
    <w:rsid w:val="00CF0507"/>
    <w:rsid w:val="00CF3210"/>
    <w:rsid w:val="00CF3396"/>
    <w:rsid w:val="00CF373A"/>
    <w:rsid w:val="00CF41FA"/>
    <w:rsid w:val="00CF7F0A"/>
    <w:rsid w:val="00D0037F"/>
    <w:rsid w:val="00D02ADB"/>
    <w:rsid w:val="00D041DA"/>
    <w:rsid w:val="00D041F8"/>
    <w:rsid w:val="00D053F6"/>
    <w:rsid w:val="00D073BB"/>
    <w:rsid w:val="00D07566"/>
    <w:rsid w:val="00D13999"/>
    <w:rsid w:val="00D14A0C"/>
    <w:rsid w:val="00D15837"/>
    <w:rsid w:val="00D15903"/>
    <w:rsid w:val="00D162C1"/>
    <w:rsid w:val="00D16600"/>
    <w:rsid w:val="00D16C4D"/>
    <w:rsid w:val="00D1760C"/>
    <w:rsid w:val="00D20A28"/>
    <w:rsid w:val="00D21D53"/>
    <w:rsid w:val="00D22C64"/>
    <w:rsid w:val="00D24469"/>
    <w:rsid w:val="00D255D6"/>
    <w:rsid w:val="00D271A0"/>
    <w:rsid w:val="00D34626"/>
    <w:rsid w:val="00D352E3"/>
    <w:rsid w:val="00D3549A"/>
    <w:rsid w:val="00D35B57"/>
    <w:rsid w:val="00D35C7B"/>
    <w:rsid w:val="00D37C4E"/>
    <w:rsid w:val="00D406E9"/>
    <w:rsid w:val="00D408E1"/>
    <w:rsid w:val="00D428B4"/>
    <w:rsid w:val="00D458F5"/>
    <w:rsid w:val="00D46253"/>
    <w:rsid w:val="00D5021E"/>
    <w:rsid w:val="00D5171A"/>
    <w:rsid w:val="00D51766"/>
    <w:rsid w:val="00D51808"/>
    <w:rsid w:val="00D52EB6"/>
    <w:rsid w:val="00D53D65"/>
    <w:rsid w:val="00D53F6D"/>
    <w:rsid w:val="00D57231"/>
    <w:rsid w:val="00D6554C"/>
    <w:rsid w:val="00D703AF"/>
    <w:rsid w:val="00D71EC7"/>
    <w:rsid w:val="00D7210D"/>
    <w:rsid w:val="00D738A6"/>
    <w:rsid w:val="00D73B38"/>
    <w:rsid w:val="00D75CEA"/>
    <w:rsid w:val="00D779A0"/>
    <w:rsid w:val="00D81351"/>
    <w:rsid w:val="00D81979"/>
    <w:rsid w:val="00D828A5"/>
    <w:rsid w:val="00D84473"/>
    <w:rsid w:val="00D84FCE"/>
    <w:rsid w:val="00D858CA"/>
    <w:rsid w:val="00D85EF0"/>
    <w:rsid w:val="00D90055"/>
    <w:rsid w:val="00D90257"/>
    <w:rsid w:val="00D90F3A"/>
    <w:rsid w:val="00D91ECC"/>
    <w:rsid w:val="00D92821"/>
    <w:rsid w:val="00D93CFA"/>
    <w:rsid w:val="00D96178"/>
    <w:rsid w:val="00D97F7A"/>
    <w:rsid w:val="00DA0416"/>
    <w:rsid w:val="00DA11FD"/>
    <w:rsid w:val="00DA44C0"/>
    <w:rsid w:val="00DB2646"/>
    <w:rsid w:val="00DB3A48"/>
    <w:rsid w:val="00DB46FA"/>
    <w:rsid w:val="00DB569E"/>
    <w:rsid w:val="00DB605A"/>
    <w:rsid w:val="00DB6424"/>
    <w:rsid w:val="00DB67EB"/>
    <w:rsid w:val="00DC0DDA"/>
    <w:rsid w:val="00DC2DD8"/>
    <w:rsid w:val="00DC438E"/>
    <w:rsid w:val="00DC4B4F"/>
    <w:rsid w:val="00DC5707"/>
    <w:rsid w:val="00DC6559"/>
    <w:rsid w:val="00DC7E96"/>
    <w:rsid w:val="00DD0821"/>
    <w:rsid w:val="00DD0CCE"/>
    <w:rsid w:val="00DD1E51"/>
    <w:rsid w:val="00DD1FFF"/>
    <w:rsid w:val="00DD2290"/>
    <w:rsid w:val="00DD37F6"/>
    <w:rsid w:val="00DD3C79"/>
    <w:rsid w:val="00DD40C5"/>
    <w:rsid w:val="00DD5284"/>
    <w:rsid w:val="00DD5FFB"/>
    <w:rsid w:val="00DD75E2"/>
    <w:rsid w:val="00DE05CE"/>
    <w:rsid w:val="00DE1A7C"/>
    <w:rsid w:val="00DE3D9F"/>
    <w:rsid w:val="00DE652F"/>
    <w:rsid w:val="00DE7132"/>
    <w:rsid w:val="00DF269A"/>
    <w:rsid w:val="00DF2E01"/>
    <w:rsid w:val="00DF3453"/>
    <w:rsid w:val="00DF581A"/>
    <w:rsid w:val="00DF5B08"/>
    <w:rsid w:val="00DF7A2D"/>
    <w:rsid w:val="00E04C7D"/>
    <w:rsid w:val="00E04CCE"/>
    <w:rsid w:val="00E07047"/>
    <w:rsid w:val="00E11946"/>
    <w:rsid w:val="00E143A7"/>
    <w:rsid w:val="00E14D08"/>
    <w:rsid w:val="00E15F21"/>
    <w:rsid w:val="00E169E3"/>
    <w:rsid w:val="00E23C4B"/>
    <w:rsid w:val="00E23CAF"/>
    <w:rsid w:val="00E23CB2"/>
    <w:rsid w:val="00E25C5B"/>
    <w:rsid w:val="00E27B79"/>
    <w:rsid w:val="00E30323"/>
    <w:rsid w:val="00E307C7"/>
    <w:rsid w:val="00E30971"/>
    <w:rsid w:val="00E31519"/>
    <w:rsid w:val="00E31DCF"/>
    <w:rsid w:val="00E31F59"/>
    <w:rsid w:val="00E32033"/>
    <w:rsid w:val="00E32102"/>
    <w:rsid w:val="00E3248F"/>
    <w:rsid w:val="00E332DE"/>
    <w:rsid w:val="00E33B45"/>
    <w:rsid w:val="00E367FC"/>
    <w:rsid w:val="00E4097B"/>
    <w:rsid w:val="00E411B8"/>
    <w:rsid w:val="00E41200"/>
    <w:rsid w:val="00E41AE5"/>
    <w:rsid w:val="00E4358F"/>
    <w:rsid w:val="00E521FE"/>
    <w:rsid w:val="00E53C69"/>
    <w:rsid w:val="00E64FF3"/>
    <w:rsid w:val="00E65210"/>
    <w:rsid w:val="00E66EF0"/>
    <w:rsid w:val="00E75151"/>
    <w:rsid w:val="00E80C1D"/>
    <w:rsid w:val="00E80EAB"/>
    <w:rsid w:val="00E84008"/>
    <w:rsid w:val="00E85FDB"/>
    <w:rsid w:val="00E871E5"/>
    <w:rsid w:val="00E941AE"/>
    <w:rsid w:val="00E945F7"/>
    <w:rsid w:val="00E95D6B"/>
    <w:rsid w:val="00E9620C"/>
    <w:rsid w:val="00E96B86"/>
    <w:rsid w:val="00E96DB8"/>
    <w:rsid w:val="00E97BE0"/>
    <w:rsid w:val="00E97F30"/>
    <w:rsid w:val="00EA13D8"/>
    <w:rsid w:val="00EA2E06"/>
    <w:rsid w:val="00EA3B55"/>
    <w:rsid w:val="00EA4CD4"/>
    <w:rsid w:val="00EA709B"/>
    <w:rsid w:val="00EA7154"/>
    <w:rsid w:val="00EB0396"/>
    <w:rsid w:val="00EB0597"/>
    <w:rsid w:val="00EB3D16"/>
    <w:rsid w:val="00EB61D6"/>
    <w:rsid w:val="00EC0C07"/>
    <w:rsid w:val="00EC1EFB"/>
    <w:rsid w:val="00EC3BE3"/>
    <w:rsid w:val="00EC48A6"/>
    <w:rsid w:val="00EC730E"/>
    <w:rsid w:val="00EC7E82"/>
    <w:rsid w:val="00ED1952"/>
    <w:rsid w:val="00EE016F"/>
    <w:rsid w:val="00EE15C9"/>
    <w:rsid w:val="00EE1B97"/>
    <w:rsid w:val="00EE31AE"/>
    <w:rsid w:val="00EE338E"/>
    <w:rsid w:val="00EE39E4"/>
    <w:rsid w:val="00EE4820"/>
    <w:rsid w:val="00EE4F29"/>
    <w:rsid w:val="00EE5A1B"/>
    <w:rsid w:val="00EF3875"/>
    <w:rsid w:val="00EF5C23"/>
    <w:rsid w:val="00EF7F2C"/>
    <w:rsid w:val="00F01A2D"/>
    <w:rsid w:val="00F01F3C"/>
    <w:rsid w:val="00F021F5"/>
    <w:rsid w:val="00F024D7"/>
    <w:rsid w:val="00F02C7A"/>
    <w:rsid w:val="00F03993"/>
    <w:rsid w:val="00F03D1F"/>
    <w:rsid w:val="00F04E5D"/>
    <w:rsid w:val="00F05739"/>
    <w:rsid w:val="00F057DE"/>
    <w:rsid w:val="00F06938"/>
    <w:rsid w:val="00F06961"/>
    <w:rsid w:val="00F105A2"/>
    <w:rsid w:val="00F11145"/>
    <w:rsid w:val="00F117E8"/>
    <w:rsid w:val="00F14629"/>
    <w:rsid w:val="00F208D5"/>
    <w:rsid w:val="00F22D47"/>
    <w:rsid w:val="00F22F6A"/>
    <w:rsid w:val="00F2309B"/>
    <w:rsid w:val="00F2363B"/>
    <w:rsid w:val="00F25418"/>
    <w:rsid w:val="00F25972"/>
    <w:rsid w:val="00F26A51"/>
    <w:rsid w:val="00F26D48"/>
    <w:rsid w:val="00F3067F"/>
    <w:rsid w:val="00F30959"/>
    <w:rsid w:val="00F32421"/>
    <w:rsid w:val="00F36554"/>
    <w:rsid w:val="00F37812"/>
    <w:rsid w:val="00F3782F"/>
    <w:rsid w:val="00F46666"/>
    <w:rsid w:val="00F46D4D"/>
    <w:rsid w:val="00F47A9C"/>
    <w:rsid w:val="00F47D78"/>
    <w:rsid w:val="00F518F6"/>
    <w:rsid w:val="00F51CBD"/>
    <w:rsid w:val="00F52CCD"/>
    <w:rsid w:val="00F5436D"/>
    <w:rsid w:val="00F54F1A"/>
    <w:rsid w:val="00F563FB"/>
    <w:rsid w:val="00F56F6D"/>
    <w:rsid w:val="00F609D2"/>
    <w:rsid w:val="00F6431D"/>
    <w:rsid w:val="00F64907"/>
    <w:rsid w:val="00F714E8"/>
    <w:rsid w:val="00F721C8"/>
    <w:rsid w:val="00F72321"/>
    <w:rsid w:val="00F726A9"/>
    <w:rsid w:val="00F72EC1"/>
    <w:rsid w:val="00F72FD2"/>
    <w:rsid w:val="00F810D6"/>
    <w:rsid w:val="00F810F1"/>
    <w:rsid w:val="00F82AB4"/>
    <w:rsid w:val="00F836AF"/>
    <w:rsid w:val="00F837B9"/>
    <w:rsid w:val="00F84302"/>
    <w:rsid w:val="00F85E1E"/>
    <w:rsid w:val="00F86D07"/>
    <w:rsid w:val="00F92D95"/>
    <w:rsid w:val="00F93564"/>
    <w:rsid w:val="00F94523"/>
    <w:rsid w:val="00F97487"/>
    <w:rsid w:val="00FA0327"/>
    <w:rsid w:val="00FA51F9"/>
    <w:rsid w:val="00FB0FFC"/>
    <w:rsid w:val="00FB1502"/>
    <w:rsid w:val="00FB275B"/>
    <w:rsid w:val="00FB5F61"/>
    <w:rsid w:val="00FB7053"/>
    <w:rsid w:val="00FC0E31"/>
    <w:rsid w:val="00FC12F9"/>
    <w:rsid w:val="00FC45F0"/>
    <w:rsid w:val="00FC4F57"/>
    <w:rsid w:val="00FC6B25"/>
    <w:rsid w:val="00FD1035"/>
    <w:rsid w:val="00FD1A70"/>
    <w:rsid w:val="00FD34D7"/>
    <w:rsid w:val="00FD3850"/>
    <w:rsid w:val="00FD3BBE"/>
    <w:rsid w:val="00FE1EFD"/>
    <w:rsid w:val="00FF22A8"/>
    <w:rsid w:val="00FF2820"/>
    <w:rsid w:val="00FF3699"/>
    <w:rsid w:val="00FF462E"/>
    <w:rsid w:val="00FF48BB"/>
    <w:rsid w:val="00FF4973"/>
    <w:rsid w:val="00FF4C52"/>
    <w:rsid w:val="00FF57DB"/>
    <w:rsid w:val="00FF5BFC"/>
    <w:rsid w:val="00FF7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3E0"/>
    <w:pPr>
      <w:ind w:left="720"/>
      <w:contextualSpacing/>
    </w:pPr>
  </w:style>
  <w:style w:type="table" w:styleId="TableGrid">
    <w:name w:val="Table Grid"/>
    <w:basedOn w:val="TableNormal"/>
    <w:uiPriority w:val="59"/>
    <w:rsid w:val="00937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024D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07C3A"/>
  </w:style>
  <w:style w:type="paragraph" w:styleId="BalloonText">
    <w:name w:val="Balloon Text"/>
    <w:basedOn w:val="Normal"/>
    <w:link w:val="BalloonTextChar"/>
    <w:uiPriority w:val="99"/>
    <w:semiHidden/>
    <w:unhideWhenUsed/>
    <w:rsid w:val="001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3E0"/>
    <w:pPr>
      <w:ind w:left="720"/>
      <w:contextualSpacing/>
    </w:pPr>
  </w:style>
  <w:style w:type="table" w:styleId="TableGrid">
    <w:name w:val="Table Grid"/>
    <w:basedOn w:val="TableNormal"/>
    <w:uiPriority w:val="59"/>
    <w:rsid w:val="00937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024D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07C3A"/>
  </w:style>
  <w:style w:type="paragraph" w:styleId="BalloonText">
    <w:name w:val="Balloon Text"/>
    <w:basedOn w:val="Normal"/>
    <w:link w:val="BalloonTextChar"/>
    <w:uiPriority w:val="99"/>
    <w:semiHidden/>
    <w:unhideWhenUsed/>
    <w:rsid w:val="001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F83CA-C1E8-449D-8290-EF73B8CC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NPCDCS</cp:lastModifiedBy>
  <cp:revision>2</cp:revision>
  <cp:lastPrinted>2020-12-18T08:51:00Z</cp:lastPrinted>
  <dcterms:created xsi:type="dcterms:W3CDTF">2020-12-18T08:52:00Z</dcterms:created>
  <dcterms:modified xsi:type="dcterms:W3CDTF">2020-12-18T08:52:00Z</dcterms:modified>
</cp:coreProperties>
</file>