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4A0" w:firstRow="1" w:lastRow="0" w:firstColumn="1" w:lastColumn="0" w:noHBand="0" w:noVBand="1"/>
      </w:tblPr>
      <w:tblGrid>
        <w:gridCol w:w="1052"/>
        <w:gridCol w:w="2487"/>
        <w:gridCol w:w="804"/>
        <w:gridCol w:w="774"/>
        <w:gridCol w:w="997"/>
        <w:gridCol w:w="3462"/>
      </w:tblGrid>
      <w:tr w:rsidR="004E6DC9" w:rsidRPr="004E6DC9" w14:paraId="0C87F8DB" w14:textId="77777777" w:rsidTr="004E6DC9">
        <w:trPr>
          <w:trHeight w:val="585"/>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B5994" w14:textId="77777777" w:rsidR="004E6DC9" w:rsidRPr="004E6DC9" w:rsidRDefault="004E6DC9" w:rsidP="004E6DC9">
            <w:pPr>
              <w:spacing w:after="0" w:line="240" w:lineRule="auto"/>
              <w:jc w:val="center"/>
              <w:rPr>
                <w:rFonts w:ascii="Calibri" w:eastAsia="Times New Roman" w:hAnsi="Calibri" w:cs="Calibri"/>
                <w:b/>
                <w:bCs/>
                <w:color w:val="000000"/>
                <w:lang w:val="en-IN" w:eastAsia="en-GB"/>
              </w:rPr>
            </w:pPr>
            <w:r w:rsidRPr="004E6DC9">
              <w:rPr>
                <w:rFonts w:ascii="Calibri" w:eastAsia="Times New Roman" w:hAnsi="Calibri" w:cs="Calibri"/>
                <w:b/>
                <w:bCs/>
                <w:color w:val="000000"/>
                <w:lang w:val="en-IN" w:eastAsia="en-GB"/>
              </w:rPr>
              <w:t>No.</w:t>
            </w:r>
          </w:p>
        </w:tc>
        <w:tc>
          <w:tcPr>
            <w:tcW w:w="1396" w:type="pct"/>
            <w:tcBorders>
              <w:top w:val="single" w:sz="4" w:space="0" w:color="auto"/>
              <w:left w:val="nil"/>
              <w:bottom w:val="single" w:sz="4" w:space="0" w:color="auto"/>
              <w:right w:val="single" w:sz="4" w:space="0" w:color="auto"/>
            </w:tcBorders>
            <w:shd w:val="clear" w:color="auto" w:fill="auto"/>
            <w:vAlign w:val="center"/>
            <w:hideMark/>
          </w:tcPr>
          <w:p w14:paraId="17387DE0" w14:textId="77777777" w:rsidR="004E6DC9" w:rsidRPr="004E6DC9" w:rsidRDefault="004E6DC9" w:rsidP="004E6DC9">
            <w:pPr>
              <w:spacing w:after="0" w:line="240" w:lineRule="auto"/>
              <w:jc w:val="center"/>
              <w:rPr>
                <w:rFonts w:ascii="Calibri" w:eastAsia="Times New Roman" w:hAnsi="Calibri" w:cs="Calibri"/>
                <w:b/>
                <w:bCs/>
                <w:color w:val="000000"/>
                <w:lang w:val="en-IN" w:eastAsia="en-GB"/>
              </w:rPr>
            </w:pPr>
            <w:r w:rsidRPr="004E6DC9">
              <w:rPr>
                <w:rFonts w:ascii="Calibri" w:eastAsia="Times New Roman" w:hAnsi="Calibri" w:cs="Calibri"/>
                <w:b/>
                <w:bCs/>
                <w:color w:val="000000"/>
                <w:lang w:val="en-IN" w:eastAsia="en-GB"/>
              </w:rPr>
              <w:t>Activity Proposed</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6D41BE8F" w14:textId="77777777" w:rsidR="004E6DC9" w:rsidRPr="004E6DC9" w:rsidRDefault="004E6DC9" w:rsidP="004E6DC9">
            <w:pPr>
              <w:spacing w:after="0" w:line="240" w:lineRule="auto"/>
              <w:jc w:val="center"/>
              <w:rPr>
                <w:rFonts w:ascii="Calibri" w:eastAsia="Times New Roman" w:hAnsi="Calibri" w:cs="Calibri"/>
                <w:b/>
                <w:bCs/>
                <w:color w:val="000000"/>
                <w:lang w:val="en-IN" w:eastAsia="en-GB"/>
              </w:rPr>
            </w:pPr>
            <w:r w:rsidRPr="004E6DC9">
              <w:rPr>
                <w:rFonts w:ascii="Calibri" w:eastAsia="Times New Roman" w:hAnsi="Calibri" w:cs="Calibri"/>
                <w:b/>
                <w:bCs/>
                <w:color w:val="000000"/>
                <w:lang w:val="en-IN" w:eastAsia="en-GB"/>
              </w:rPr>
              <w:t>Target Unit (Nos.)</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0E385908" w14:textId="77777777" w:rsidR="004E6DC9" w:rsidRPr="004E6DC9" w:rsidRDefault="004E6DC9" w:rsidP="004E6DC9">
            <w:pPr>
              <w:spacing w:after="0" w:line="240" w:lineRule="auto"/>
              <w:jc w:val="center"/>
              <w:rPr>
                <w:rFonts w:ascii="Calibri" w:eastAsia="Times New Roman" w:hAnsi="Calibri" w:cs="Calibri"/>
                <w:b/>
                <w:bCs/>
                <w:color w:val="000000"/>
                <w:lang w:val="en-IN" w:eastAsia="en-GB"/>
              </w:rPr>
            </w:pPr>
            <w:r w:rsidRPr="004E6DC9">
              <w:rPr>
                <w:rFonts w:ascii="Calibri" w:eastAsia="Times New Roman" w:hAnsi="Calibri" w:cs="Calibri"/>
                <w:b/>
                <w:bCs/>
                <w:color w:val="000000"/>
                <w:lang w:val="en-IN" w:eastAsia="en-GB"/>
              </w:rPr>
              <w:t>Unit Cost (Rs.)</w:t>
            </w:r>
          </w:p>
        </w:tc>
        <w:tc>
          <w:tcPr>
            <w:tcW w:w="583" w:type="pct"/>
            <w:tcBorders>
              <w:top w:val="single" w:sz="4" w:space="0" w:color="auto"/>
              <w:left w:val="nil"/>
              <w:bottom w:val="single" w:sz="4" w:space="0" w:color="auto"/>
              <w:right w:val="single" w:sz="4" w:space="0" w:color="auto"/>
            </w:tcBorders>
            <w:shd w:val="clear" w:color="auto" w:fill="auto"/>
            <w:vAlign w:val="center"/>
            <w:hideMark/>
          </w:tcPr>
          <w:p w14:paraId="22BC3CBC" w14:textId="77777777" w:rsidR="004E6DC9" w:rsidRPr="004E6DC9" w:rsidRDefault="004E6DC9" w:rsidP="004E6DC9">
            <w:pPr>
              <w:spacing w:after="0" w:line="240" w:lineRule="auto"/>
              <w:jc w:val="center"/>
              <w:rPr>
                <w:rFonts w:ascii="Calibri" w:eastAsia="Times New Roman" w:hAnsi="Calibri" w:cs="Calibri"/>
                <w:b/>
                <w:bCs/>
                <w:color w:val="000000"/>
                <w:lang w:val="en-IN" w:eastAsia="en-GB"/>
              </w:rPr>
            </w:pPr>
            <w:r w:rsidRPr="004E6DC9">
              <w:rPr>
                <w:rFonts w:ascii="Calibri" w:eastAsia="Times New Roman" w:hAnsi="Calibri" w:cs="Calibri"/>
                <w:b/>
                <w:bCs/>
                <w:color w:val="000000"/>
                <w:lang w:val="en-IN" w:eastAsia="en-GB"/>
              </w:rPr>
              <w:t>Total (Rs.)</w:t>
            </w:r>
          </w:p>
        </w:tc>
        <w:tc>
          <w:tcPr>
            <w:tcW w:w="1940" w:type="pct"/>
            <w:tcBorders>
              <w:top w:val="single" w:sz="4" w:space="0" w:color="auto"/>
              <w:left w:val="nil"/>
              <w:bottom w:val="single" w:sz="4" w:space="0" w:color="auto"/>
              <w:right w:val="single" w:sz="4" w:space="0" w:color="auto"/>
            </w:tcBorders>
            <w:shd w:val="clear" w:color="auto" w:fill="auto"/>
            <w:vAlign w:val="center"/>
            <w:hideMark/>
          </w:tcPr>
          <w:p w14:paraId="2A72ADF2" w14:textId="77777777" w:rsidR="004E6DC9" w:rsidRPr="004E6DC9" w:rsidRDefault="004E6DC9" w:rsidP="004E6DC9">
            <w:pPr>
              <w:spacing w:after="0" w:line="240" w:lineRule="auto"/>
              <w:jc w:val="center"/>
              <w:rPr>
                <w:rFonts w:ascii="Calibri" w:eastAsia="Times New Roman" w:hAnsi="Calibri" w:cs="Calibri"/>
                <w:b/>
                <w:bCs/>
                <w:color w:val="000000"/>
                <w:lang w:val="en-IN" w:eastAsia="en-GB"/>
              </w:rPr>
            </w:pPr>
            <w:r w:rsidRPr="004E6DC9">
              <w:rPr>
                <w:rFonts w:ascii="Calibri" w:eastAsia="Times New Roman" w:hAnsi="Calibri" w:cs="Calibri"/>
                <w:b/>
                <w:bCs/>
                <w:color w:val="000000"/>
                <w:lang w:val="en-IN" w:eastAsia="en-GB"/>
              </w:rPr>
              <w:t>Remarks</w:t>
            </w:r>
          </w:p>
        </w:tc>
      </w:tr>
      <w:tr w:rsidR="004E6DC9" w:rsidRPr="004E6DC9" w14:paraId="5573E429" w14:textId="77777777" w:rsidTr="004E6DC9">
        <w:trPr>
          <w:trHeight w:val="3555"/>
        </w:trPr>
        <w:tc>
          <w:tcPr>
            <w:tcW w:w="360" w:type="pct"/>
            <w:tcBorders>
              <w:top w:val="nil"/>
              <w:left w:val="single" w:sz="4" w:space="0" w:color="auto"/>
              <w:bottom w:val="single" w:sz="4" w:space="0" w:color="auto"/>
              <w:right w:val="single" w:sz="4" w:space="0" w:color="auto"/>
            </w:tcBorders>
            <w:shd w:val="clear" w:color="auto" w:fill="auto"/>
            <w:vAlign w:val="center"/>
            <w:hideMark/>
          </w:tcPr>
          <w:p w14:paraId="5762982A"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11.24.3.2</w:t>
            </w:r>
          </w:p>
        </w:tc>
        <w:tc>
          <w:tcPr>
            <w:tcW w:w="1396" w:type="pct"/>
            <w:tcBorders>
              <w:top w:val="nil"/>
              <w:left w:val="nil"/>
              <w:bottom w:val="single" w:sz="4" w:space="0" w:color="auto"/>
              <w:right w:val="single" w:sz="4" w:space="0" w:color="auto"/>
            </w:tcBorders>
            <w:shd w:val="clear" w:color="auto" w:fill="auto"/>
            <w:vAlign w:val="center"/>
            <w:hideMark/>
          </w:tcPr>
          <w:p w14:paraId="7C745C58"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Talkshows for broadcast on local channels.</w:t>
            </w:r>
          </w:p>
        </w:tc>
        <w:tc>
          <w:tcPr>
            <w:tcW w:w="360" w:type="pct"/>
            <w:tcBorders>
              <w:top w:val="nil"/>
              <w:left w:val="nil"/>
              <w:bottom w:val="single" w:sz="4" w:space="0" w:color="auto"/>
              <w:right w:val="single" w:sz="4" w:space="0" w:color="auto"/>
            </w:tcBorders>
            <w:shd w:val="clear" w:color="auto" w:fill="auto"/>
            <w:vAlign w:val="center"/>
            <w:hideMark/>
          </w:tcPr>
          <w:p w14:paraId="17079B0D"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48</w:t>
            </w:r>
          </w:p>
        </w:tc>
        <w:tc>
          <w:tcPr>
            <w:tcW w:w="360" w:type="pct"/>
            <w:tcBorders>
              <w:top w:val="nil"/>
              <w:left w:val="nil"/>
              <w:bottom w:val="single" w:sz="4" w:space="0" w:color="auto"/>
              <w:right w:val="single" w:sz="4" w:space="0" w:color="auto"/>
            </w:tcBorders>
            <w:shd w:val="clear" w:color="auto" w:fill="auto"/>
            <w:vAlign w:val="center"/>
            <w:hideMark/>
          </w:tcPr>
          <w:p w14:paraId="19D3F799"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15000</w:t>
            </w:r>
          </w:p>
        </w:tc>
        <w:tc>
          <w:tcPr>
            <w:tcW w:w="583" w:type="pct"/>
            <w:tcBorders>
              <w:top w:val="nil"/>
              <w:left w:val="nil"/>
              <w:bottom w:val="single" w:sz="4" w:space="0" w:color="auto"/>
              <w:right w:val="single" w:sz="4" w:space="0" w:color="auto"/>
            </w:tcBorders>
            <w:shd w:val="clear" w:color="auto" w:fill="auto"/>
            <w:vAlign w:val="center"/>
            <w:hideMark/>
          </w:tcPr>
          <w:p w14:paraId="73CE730F"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720000</w:t>
            </w:r>
          </w:p>
        </w:tc>
        <w:tc>
          <w:tcPr>
            <w:tcW w:w="1940" w:type="pct"/>
            <w:tcBorders>
              <w:top w:val="nil"/>
              <w:left w:val="nil"/>
              <w:bottom w:val="single" w:sz="4" w:space="0" w:color="auto"/>
              <w:right w:val="single" w:sz="4" w:space="0" w:color="auto"/>
            </w:tcBorders>
            <w:shd w:val="clear" w:color="auto" w:fill="auto"/>
            <w:vAlign w:val="center"/>
            <w:hideMark/>
          </w:tcPr>
          <w:p w14:paraId="5220F56B"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 xml:space="preserve">Continuation of Broadcasting of TV Talkshows twice a month on local channels (Zonet&amp; LPS) where NHM programmes and its various activities and schemesare discussed and shown for general awareness @ Rs. 15000/- per episode 2 times a month x 2 local networks = Rs.  7, 20,000/-. </w:t>
            </w:r>
            <w:r w:rsidRPr="004E6DC9">
              <w:rPr>
                <w:rFonts w:ascii="Calibri" w:eastAsia="Times New Roman" w:hAnsi="Calibri" w:cs="Calibri"/>
                <w:color w:val="000000"/>
                <w:lang w:val="en-IN" w:eastAsia="en-GB"/>
              </w:rPr>
              <w:br/>
              <w:t>This proposal comes from State IEC Section as it is easier to coordinate with the local networks from one station as opposed to having to communicate with various programmes which can lead to confusion and oversights.</w:t>
            </w:r>
          </w:p>
        </w:tc>
      </w:tr>
      <w:tr w:rsidR="004E6DC9" w:rsidRPr="004E6DC9" w14:paraId="631512DF" w14:textId="77777777" w:rsidTr="004E6DC9">
        <w:trPr>
          <w:trHeight w:val="1050"/>
        </w:trPr>
        <w:tc>
          <w:tcPr>
            <w:tcW w:w="360" w:type="pct"/>
            <w:tcBorders>
              <w:top w:val="nil"/>
              <w:left w:val="single" w:sz="4" w:space="0" w:color="auto"/>
              <w:bottom w:val="single" w:sz="4" w:space="0" w:color="auto"/>
              <w:right w:val="single" w:sz="4" w:space="0" w:color="auto"/>
            </w:tcBorders>
            <w:shd w:val="clear" w:color="auto" w:fill="auto"/>
            <w:vAlign w:val="center"/>
            <w:hideMark/>
          </w:tcPr>
          <w:p w14:paraId="5A04CE03"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11.24.3.1</w:t>
            </w:r>
          </w:p>
        </w:tc>
        <w:tc>
          <w:tcPr>
            <w:tcW w:w="1396" w:type="pct"/>
            <w:tcBorders>
              <w:top w:val="nil"/>
              <w:left w:val="nil"/>
              <w:bottom w:val="single" w:sz="4" w:space="0" w:color="auto"/>
              <w:right w:val="single" w:sz="4" w:space="0" w:color="auto"/>
            </w:tcBorders>
            <w:shd w:val="clear" w:color="auto" w:fill="auto"/>
            <w:vAlign w:val="center"/>
            <w:hideMark/>
          </w:tcPr>
          <w:p w14:paraId="0560301F"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Signage for Health Facilities</w:t>
            </w:r>
          </w:p>
        </w:tc>
        <w:tc>
          <w:tcPr>
            <w:tcW w:w="360" w:type="pct"/>
            <w:tcBorders>
              <w:top w:val="nil"/>
              <w:left w:val="nil"/>
              <w:bottom w:val="single" w:sz="4" w:space="0" w:color="auto"/>
              <w:right w:val="single" w:sz="4" w:space="0" w:color="auto"/>
            </w:tcBorders>
            <w:shd w:val="clear" w:color="auto" w:fill="auto"/>
            <w:vAlign w:val="center"/>
            <w:hideMark/>
          </w:tcPr>
          <w:p w14:paraId="5622BF5F"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1000</w:t>
            </w:r>
          </w:p>
        </w:tc>
        <w:tc>
          <w:tcPr>
            <w:tcW w:w="360" w:type="pct"/>
            <w:tcBorders>
              <w:top w:val="nil"/>
              <w:left w:val="nil"/>
              <w:bottom w:val="single" w:sz="4" w:space="0" w:color="auto"/>
              <w:right w:val="single" w:sz="4" w:space="0" w:color="auto"/>
            </w:tcBorders>
            <w:shd w:val="clear" w:color="auto" w:fill="auto"/>
            <w:vAlign w:val="center"/>
            <w:hideMark/>
          </w:tcPr>
          <w:p w14:paraId="0E147C80"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1000</w:t>
            </w:r>
          </w:p>
        </w:tc>
        <w:tc>
          <w:tcPr>
            <w:tcW w:w="583" w:type="pct"/>
            <w:tcBorders>
              <w:top w:val="nil"/>
              <w:left w:val="nil"/>
              <w:bottom w:val="single" w:sz="4" w:space="0" w:color="auto"/>
              <w:right w:val="single" w:sz="4" w:space="0" w:color="auto"/>
            </w:tcBorders>
            <w:shd w:val="clear" w:color="auto" w:fill="auto"/>
            <w:vAlign w:val="center"/>
            <w:hideMark/>
          </w:tcPr>
          <w:p w14:paraId="42F8FDF0"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1000000</w:t>
            </w:r>
          </w:p>
        </w:tc>
        <w:tc>
          <w:tcPr>
            <w:tcW w:w="1940" w:type="pct"/>
            <w:tcBorders>
              <w:top w:val="nil"/>
              <w:left w:val="nil"/>
              <w:bottom w:val="single" w:sz="4" w:space="0" w:color="auto"/>
              <w:right w:val="single" w:sz="4" w:space="0" w:color="auto"/>
            </w:tcBorders>
            <w:shd w:val="clear" w:color="auto" w:fill="auto"/>
            <w:vAlign w:val="center"/>
            <w:hideMark/>
          </w:tcPr>
          <w:p w14:paraId="6532A5F2"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Signage to display at health facilities and offices for smart navigation and access.</w:t>
            </w:r>
          </w:p>
        </w:tc>
      </w:tr>
      <w:tr w:rsidR="004E6DC9" w:rsidRPr="004E6DC9" w14:paraId="64161902" w14:textId="77777777" w:rsidTr="004E6DC9">
        <w:trPr>
          <w:trHeight w:val="1280"/>
        </w:trPr>
        <w:tc>
          <w:tcPr>
            <w:tcW w:w="360" w:type="pct"/>
            <w:tcBorders>
              <w:top w:val="nil"/>
              <w:left w:val="single" w:sz="4" w:space="0" w:color="auto"/>
              <w:bottom w:val="single" w:sz="4" w:space="0" w:color="auto"/>
              <w:right w:val="single" w:sz="4" w:space="0" w:color="auto"/>
            </w:tcBorders>
            <w:shd w:val="clear" w:color="auto" w:fill="auto"/>
            <w:vAlign w:val="center"/>
            <w:hideMark/>
          </w:tcPr>
          <w:p w14:paraId="3A81ECAC"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11.24.3.3</w:t>
            </w:r>
          </w:p>
        </w:tc>
        <w:tc>
          <w:tcPr>
            <w:tcW w:w="1396" w:type="pct"/>
            <w:tcBorders>
              <w:top w:val="nil"/>
              <w:left w:val="nil"/>
              <w:bottom w:val="single" w:sz="4" w:space="0" w:color="auto"/>
              <w:right w:val="single" w:sz="4" w:space="0" w:color="auto"/>
            </w:tcBorders>
            <w:shd w:val="clear" w:color="auto" w:fill="auto"/>
            <w:vAlign w:val="center"/>
            <w:hideMark/>
          </w:tcPr>
          <w:p w14:paraId="25615F66"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Sponsorship/Display Advertisements (Banners)</w:t>
            </w:r>
          </w:p>
        </w:tc>
        <w:tc>
          <w:tcPr>
            <w:tcW w:w="360" w:type="pct"/>
            <w:tcBorders>
              <w:top w:val="nil"/>
              <w:left w:val="nil"/>
              <w:bottom w:val="single" w:sz="4" w:space="0" w:color="auto"/>
              <w:right w:val="single" w:sz="4" w:space="0" w:color="auto"/>
            </w:tcBorders>
            <w:shd w:val="clear" w:color="auto" w:fill="auto"/>
            <w:vAlign w:val="center"/>
            <w:hideMark/>
          </w:tcPr>
          <w:p w14:paraId="23958886"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100</w:t>
            </w:r>
          </w:p>
        </w:tc>
        <w:tc>
          <w:tcPr>
            <w:tcW w:w="360" w:type="pct"/>
            <w:tcBorders>
              <w:top w:val="nil"/>
              <w:left w:val="nil"/>
              <w:bottom w:val="single" w:sz="4" w:space="0" w:color="auto"/>
              <w:right w:val="single" w:sz="4" w:space="0" w:color="auto"/>
            </w:tcBorders>
            <w:shd w:val="clear" w:color="auto" w:fill="auto"/>
            <w:vAlign w:val="center"/>
            <w:hideMark/>
          </w:tcPr>
          <w:p w14:paraId="3AA3468F"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3000</w:t>
            </w:r>
          </w:p>
        </w:tc>
        <w:tc>
          <w:tcPr>
            <w:tcW w:w="583" w:type="pct"/>
            <w:tcBorders>
              <w:top w:val="nil"/>
              <w:left w:val="nil"/>
              <w:bottom w:val="single" w:sz="4" w:space="0" w:color="auto"/>
              <w:right w:val="single" w:sz="4" w:space="0" w:color="auto"/>
            </w:tcBorders>
            <w:shd w:val="clear" w:color="auto" w:fill="auto"/>
            <w:vAlign w:val="center"/>
            <w:hideMark/>
          </w:tcPr>
          <w:p w14:paraId="24D6B989"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300000</w:t>
            </w:r>
          </w:p>
        </w:tc>
        <w:tc>
          <w:tcPr>
            <w:tcW w:w="1940" w:type="pct"/>
            <w:tcBorders>
              <w:top w:val="nil"/>
              <w:left w:val="nil"/>
              <w:bottom w:val="single" w:sz="4" w:space="0" w:color="auto"/>
              <w:right w:val="single" w:sz="4" w:space="0" w:color="auto"/>
            </w:tcBorders>
            <w:shd w:val="clear" w:color="auto" w:fill="auto"/>
            <w:vAlign w:val="center"/>
            <w:hideMark/>
          </w:tcPr>
          <w:p w14:paraId="5C989196"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Proposal for sponsorship of big events that have wide reach with an array of audience, through displaying of collective IEC materials from various programmes foe awareness depending on the event.  @ Rs 3000/- per banner advetisement.</w:t>
            </w:r>
          </w:p>
        </w:tc>
      </w:tr>
      <w:tr w:rsidR="004E6DC9" w:rsidRPr="004E6DC9" w14:paraId="4900F814" w14:textId="77777777" w:rsidTr="004E6DC9">
        <w:trPr>
          <w:trHeight w:val="2205"/>
        </w:trPr>
        <w:tc>
          <w:tcPr>
            <w:tcW w:w="360" w:type="pct"/>
            <w:tcBorders>
              <w:top w:val="nil"/>
              <w:left w:val="single" w:sz="4" w:space="0" w:color="auto"/>
              <w:bottom w:val="single" w:sz="4" w:space="0" w:color="auto"/>
              <w:right w:val="single" w:sz="4" w:space="0" w:color="auto"/>
            </w:tcBorders>
            <w:shd w:val="clear" w:color="auto" w:fill="auto"/>
            <w:vAlign w:val="center"/>
            <w:hideMark/>
          </w:tcPr>
          <w:p w14:paraId="3ECA42AF"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11.24.3.4</w:t>
            </w:r>
          </w:p>
        </w:tc>
        <w:tc>
          <w:tcPr>
            <w:tcW w:w="1396" w:type="pct"/>
            <w:tcBorders>
              <w:top w:val="nil"/>
              <w:left w:val="nil"/>
              <w:bottom w:val="single" w:sz="4" w:space="0" w:color="auto"/>
              <w:right w:val="single" w:sz="4" w:space="0" w:color="auto"/>
            </w:tcBorders>
            <w:shd w:val="clear" w:color="auto" w:fill="auto"/>
            <w:vAlign w:val="center"/>
            <w:hideMark/>
          </w:tcPr>
          <w:p w14:paraId="706D0F0F"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Sponsorship/Display Advertisements (TV Spot/Scrolls)</w:t>
            </w:r>
          </w:p>
        </w:tc>
        <w:tc>
          <w:tcPr>
            <w:tcW w:w="360" w:type="pct"/>
            <w:tcBorders>
              <w:top w:val="nil"/>
              <w:left w:val="nil"/>
              <w:bottom w:val="single" w:sz="4" w:space="0" w:color="auto"/>
              <w:right w:val="single" w:sz="4" w:space="0" w:color="auto"/>
            </w:tcBorders>
            <w:shd w:val="clear" w:color="auto" w:fill="auto"/>
            <w:vAlign w:val="center"/>
            <w:hideMark/>
          </w:tcPr>
          <w:p w14:paraId="22E7AA56"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50</w:t>
            </w:r>
          </w:p>
        </w:tc>
        <w:tc>
          <w:tcPr>
            <w:tcW w:w="360" w:type="pct"/>
            <w:tcBorders>
              <w:top w:val="nil"/>
              <w:left w:val="nil"/>
              <w:bottom w:val="single" w:sz="4" w:space="0" w:color="auto"/>
              <w:right w:val="single" w:sz="4" w:space="0" w:color="auto"/>
            </w:tcBorders>
            <w:shd w:val="clear" w:color="auto" w:fill="auto"/>
            <w:vAlign w:val="center"/>
            <w:hideMark/>
          </w:tcPr>
          <w:p w14:paraId="2C7E70B2"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5000</w:t>
            </w:r>
          </w:p>
        </w:tc>
        <w:tc>
          <w:tcPr>
            <w:tcW w:w="583" w:type="pct"/>
            <w:tcBorders>
              <w:top w:val="nil"/>
              <w:left w:val="nil"/>
              <w:bottom w:val="single" w:sz="4" w:space="0" w:color="auto"/>
              <w:right w:val="single" w:sz="4" w:space="0" w:color="auto"/>
            </w:tcBorders>
            <w:shd w:val="clear" w:color="auto" w:fill="auto"/>
            <w:vAlign w:val="center"/>
            <w:hideMark/>
          </w:tcPr>
          <w:p w14:paraId="09B63323"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250000</w:t>
            </w:r>
          </w:p>
        </w:tc>
        <w:tc>
          <w:tcPr>
            <w:tcW w:w="1940" w:type="pct"/>
            <w:tcBorders>
              <w:top w:val="nil"/>
              <w:left w:val="nil"/>
              <w:bottom w:val="single" w:sz="4" w:space="0" w:color="auto"/>
              <w:right w:val="single" w:sz="4" w:space="0" w:color="auto"/>
            </w:tcBorders>
            <w:shd w:val="clear" w:color="auto" w:fill="auto"/>
            <w:vAlign w:val="center"/>
            <w:hideMark/>
          </w:tcPr>
          <w:p w14:paraId="2DD46A5B"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Sponsorship for live shows where various NHM programmes in the form of TV Spot/Scrolls are played/advertised @ Rs. 5000 played during the event/ inserted in between. Sponsorship from State IEC  cell is convenient for big events so that awareness can be generated for various NHM programmes and sanctioned from state.</w:t>
            </w:r>
          </w:p>
        </w:tc>
      </w:tr>
      <w:tr w:rsidR="004E6DC9" w:rsidRPr="004E6DC9" w14:paraId="401B9845" w14:textId="77777777" w:rsidTr="004E6DC9">
        <w:trPr>
          <w:trHeight w:val="2475"/>
        </w:trPr>
        <w:tc>
          <w:tcPr>
            <w:tcW w:w="360" w:type="pct"/>
            <w:tcBorders>
              <w:top w:val="nil"/>
              <w:left w:val="single" w:sz="4" w:space="0" w:color="auto"/>
              <w:bottom w:val="single" w:sz="4" w:space="0" w:color="auto"/>
              <w:right w:val="single" w:sz="4" w:space="0" w:color="auto"/>
            </w:tcBorders>
            <w:shd w:val="clear" w:color="auto" w:fill="auto"/>
            <w:vAlign w:val="center"/>
            <w:hideMark/>
          </w:tcPr>
          <w:p w14:paraId="4539FAFF"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11.24.3.4</w:t>
            </w:r>
          </w:p>
        </w:tc>
        <w:tc>
          <w:tcPr>
            <w:tcW w:w="1396" w:type="pct"/>
            <w:tcBorders>
              <w:top w:val="nil"/>
              <w:left w:val="nil"/>
              <w:bottom w:val="single" w:sz="4" w:space="0" w:color="auto"/>
              <w:right w:val="single" w:sz="4" w:space="0" w:color="auto"/>
            </w:tcBorders>
            <w:shd w:val="clear" w:color="auto" w:fill="auto"/>
            <w:vAlign w:val="center"/>
            <w:hideMark/>
          </w:tcPr>
          <w:p w14:paraId="5C5ED968"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Production and Broadcasting of Short Films on NHM</w:t>
            </w:r>
          </w:p>
        </w:tc>
        <w:tc>
          <w:tcPr>
            <w:tcW w:w="360" w:type="pct"/>
            <w:tcBorders>
              <w:top w:val="nil"/>
              <w:left w:val="nil"/>
              <w:bottom w:val="single" w:sz="4" w:space="0" w:color="auto"/>
              <w:right w:val="single" w:sz="4" w:space="0" w:color="auto"/>
            </w:tcBorders>
            <w:shd w:val="clear" w:color="auto" w:fill="auto"/>
            <w:vAlign w:val="center"/>
            <w:hideMark/>
          </w:tcPr>
          <w:p w14:paraId="3DC763A4"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5</w:t>
            </w:r>
          </w:p>
        </w:tc>
        <w:tc>
          <w:tcPr>
            <w:tcW w:w="360" w:type="pct"/>
            <w:tcBorders>
              <w:top w:val="nil"/>
              <w:left w:val="nil"/>
              <w:bottom w:val="single" w:sz="4" w:space="0" w:color="auto"/>
              <w:right w:val="single" w:sz="4" w:space="0" w:color="auto"/>
            </w:tcBorders>
            <w:shd w:val="clear" w:color="auto" w:fill="auto"/>
            <w:vAlign w:val="center"/>
            <w:hideMark/>
          </w:tcPr>
          <w:p w14:paraId="254663E5"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50000</w:t>
            </w:r>
          </w:p>
        </w:tc>
        <w:tc>
          <w:tcPr>
            <w:tcW w:w="583" w:type="pct"/>
            <w:tcBorders>
              <w:top w:val="nil"/>
              <w:left w:val="nil"/>
              <w:bottom w:val="single" w:sz="4" w:space="0" w:color="auto"/>
              <w:right w:val="single" w:sz="4" w:space="0" w:color="auto"/>
            </w:tcBorders>
            <w:shd w:val="clear" w:color="auto" w:fill="auto"/>
            <w:vAlign w:val="center"/>
            <w:hideMark/>
          </w:tcPr>
          <w:p w14:paraId="18730F73"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250000</w:t>
            </w:r>
          </w:p>
        </w:tc>
        <w:tc>
          <w:tcPr>
            <w:tcW w:w="1940" w:type="pct"/>
            <w:tcBorders>
              <w:top w:val="nil"/>
              <w:left w:val="nil"/>
              <w:bottom w:val="single" w:sz="4" w:space="0" w:color="auto"/>
              <w:right w:val="single" w:sz="4" w:space="0" w:color="auto"/>
            </w:tcBorders>
            <w:shd w:val="clear" w:color="auto" w:fill="auto"/>
            <w:vAlign w:val="center"/>
            <w:hideMark/>
          </w:tcPr>
          <w:p w14:paraId="11247EA7"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Making of Short Films/Documentary series on NHM Mizoram, where all activities and schemes under NHM will be shown for the general public’s awareness, and distributed to local tv networks for broadcast. Making of Short films/Documentary series @ Rs. 40000/- per film + broadcast = Rs. 50000/- per film.</w:t>
            </w:r>
          </w:p>
        </w:tc>
      </w:tr>
      <w:tr w:rsidR="004E6DC9" w:rsidRPr="004E6DC9" w14:paraId="4706707C" w14:textId="77777777" w:rsidTr="004E6DC9">
        <w:trPr>
          <w:trHeight w:val="2625"/>
        </w:trPr>
        <w:tc>
          <w:tcPr>
            <w:tcW w:w="360" w:type="pct"/>
            <w:tcBorders>
              <w:top w:val="nil"/>
              <w:left w:val="single" w:sz="4" w:space="0" w:color="auto"/>
              <w:bottom w:val="single" w:sz="4" w:space="0" w:color="auto"/>
              <w:right w:val="single" w:sz="4" w:space="0" w:color="auto"/>
            </w:tcBorders>
            <w:shd w:val="clear" w:color="auto" w:fill="auto"/>
            <w:vAlign w:val="center"/>
            <w:hideMark/>
          </w:tcPr>
          <w:p w14:paraId="7DAD7378"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11.24.3.3</w:t>
            </w:r>
          </w:p>
        </w:tc>
        <w:tc>
          <w:tcPr>
            <w:tcW w:w="1396" w:type="pct"/>
            <w:tcBorders>
              <w:top w:val="nil"/>
              <w:left w:val="nil"/>
              <w:bottom w:val="single" w:sz="4" w:space="0" w:color="auto"/>
              <w:right w:val="single" w:sz="4" w:space="0" w:color="auto"/>
            </w:tcBorders>
            <w:shd w:val="clear" w:color="auto" w:fill="auto"/>
            <w:vAlign w:val="center"/>
            <w:hideMark/>
          </w:tcPr>
          <w:p w14:paraId="0233ABB9"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Hriselna Magazine</w:t>
            </w:r>
          </w:p>
        </w:tc>
        <w:tc>
          <w:tcPr>
            <w:tcW w:w="360" w:type="pct"/>
            <w:tcBorders>
              <w:top w:val="nil"/>
              <w:left w:val="nil"/>
              <w:bottom w:val="single" w:sz="4" w:space="0" w:color="auto"/>
              <w:right w:val="single" w:sz="4" w:space="0" w:color="auto"/>
            </w:tcBorders>
            <w:shd w:val="clear" w:color="auto" w:fill="auto"/>
            <w:vAlign w:val="center"/>
            <w:hideMark/>
          </w:tcPr>
          <w:p w14:paraId="134F85B1"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12</w:t>
            </w:r>
          </w:p>
        </w:tc>
        <w:tc>
          <w:tcPr>
            <w:tcW w:w="360" w:type="pct"/>
            <w:tcBorders>
              <w:top w:val="nil"/>
              <w:left w:val="nil"/>
              <w:bottom w:val="single" w:sz="4" w:space="0" w:color="auto"/>
              <w:right w:val="single" w:sz="4" w:space="0" w:color="auto"/>
            </w:tcBorders>
            <w:shd w:val="clear" w:color="auto" w:fill="auto"/>
            <w:vAlign w:val="center"/>
            <w:hideMark/>
          </w:tcPr>
          <w:p w14:paraId="6CC89498"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68750</w:t>
            </w:r>
          </w:p>
        </w:tc>
        <w:tc>
          <w:tcPr>
            <w:tcW w:w="583" w:type="pct"/>
            <w:tcBorders>
              <w:top w:val="nil"/>
              <w:left w:val="nil"/>
              <w:bottom w:val="single" w:sz="4" w:space="0" w:color="auto"/>
              <w:right w:val="single" w:sz="4" w:space="0" w:color="auto"/>
            </w:tcBorders>
            <w:shd w:val="clear" w:color="auto" w:fill="auto"/>
            <w:vAlign w:val="center"/>
            <w:hideMark/>
          </w:tcPr>
          <w:p w14:paraId="65F96C06"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825000</w:t>
            </w:r>
          </w:p>
        </w:tc>
        <w:tc>
          <w:tcPr>
            <w:tcW w:w="1940" w:type="pct"/>
            <w:tcBorders>
              <w:top w:val="nil"/>
              <w:left w:val="nil"/>
              <w:bottom w:val="single" w:sz="4" w:space="0" w:color="auto"/>
              <w:right w:val="single" w:sz="4" w:space="0" w:color="auto"/>
            </w:tcBorders>
            <w:shd w:val="clear" w:color="auto" w:fill="auto"/>
            <w:vAlign w:val="center"/>
            <w:hideMark/>
          </w:tcPr>
          <w:p w14:paraId="2CB21618"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Publishing of  Hriselna Monthly Magazine: A 48 page Magazine that publishes advisories and articles on health issues with information on schemes and programs under Health &amp; Family Welfare Dept. This magazine is issued monthly for 5500 plus subscribers @ Rs.12.50 /- per copy. Therefore, 5500 x 12.50=Rs. 68750 for 1 month, hence, Rs. 68750 x 12 months = Rs. 825000/-</w:t>
            </w:r>
          </w:p>
        </w:tc>
      </w:tr>
      <w:tr w:rsidR="004E6DC9" w:rsidRPr="004E6DC9" w14:paraId="0DA6BD16" w14:textId="77777777" w:rsidTr="004E6DC9">
        <w:trPr>
          <w:trHeight w:val="2955"/>
        </w:trPr>
        <w:tc>
          <w:tcPr>
            <w:tcW w:w="360" w:type="pct"/>
            <w:tcBorders>
              <w:top w:val="nil"/>
              <w:left w:val="single" w:sz="4" w:space="0" w:color="auto"/>
              <w:bottom w:val="single" w:sz="4" w:space="0" w:color="auto"/>
              <w:right w:val="single" w:sz="4" w:space="0" w:color="auto"/>
            </w:tcBorders>
            <w:shd w:val="clear" w:color="auto" w:fill="auto"/>
            <w:vAlign w:val="center"/>
            <w:hideMark/>
          </w:tcPr>
          <w:p w14:paraId="5D160FC0"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lastRenderedPageBreak/>
              <w:t>11.24.3.1</w:t>
            </w:r>
          </w:p>
        </w:tc>
        <w:tc>
          <w:tcPr>
            <w:tcW w:w="1396" w:type="pct"/>
            <w:tcBorders>
              <w:top w:val="nil"/>
              <w:left w:val="nil"/>
              <w:bottom w:val="single" w:sz="4" w:space="0" w:color="auto"/>
              <w:right w:val="single" w:sz="4" w:space="0" w:color="auto"/>
            </w:tcBorders>
            <w:shd w:val="clear" w:color="auto" w:fill="auto"/>
            <w:vAlign w:val="center"/>
            <w:hideMark/>
          </w:tcPr>
          <w:p w14:paraId="32671643"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Print Advertisement</w:t>
            </w:r>
          </w:p>
        </w:tc>
        <w:tc>
          <w:tcPr>
            <w:tcW w:w="360" w:type="pct"/>
            <w:tcBorders>
              <w:top w:val="nil"/>
              <w:left w:val="nil"/>
              <w:bottom w:val="single" w:sz="4" w:space="0" w:color="auto"/>
              <w:right w:val="single" w:sz="4" w:space="0" w:color="auto"/>
            </w:tcBorders>
            <w:shd w:val="clear" w:color="auto" w:fill="auto"/>
            <w:vAlign w:val="center"/>
            <w:hideMark/>
          </w:tcPr>
          <w:p w14:paraId="37CDD631"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2</w:t>
            </w:r>
          </w:p>
        </w:tc>
        <w:tc>
          <w:tcPr>
            <w:tcW w:w="360" w:type="pct"/>
            <w:tcBorders>
              <w:top w:val="nil"/>
              <w:left w:val="nil"/>
              <w:bottom w:val="single" w:sz="4" w:space="0" w:color="auto"/>
              <w:right w:val="single" w:sz="4" w:space="0" w:color="auto"/>
            </w:tcBorders>
            <w:shd w:val="clear" w:color="auto" w:fill="auto"/>
            <w:vAlign w:val="center"/>
            <w:hideMark/>
          </w:tcPr>
          <w:p w14:paraId="6E9EE513"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54000</w:t>
            </w:r>
          </w:p>
        </w:tc>
        <w:tc>
          <w:tcPr>
            <w:tcW w:w="583" w:type="pct"/>
            <w:tcBorders>
              <w:top w:val="nil"/>
              <w:left w:val="nil"/>
              <w:bottom w:val="single" w:sz="4" w:space="0" w:color="auto"/>
              <w:right w:val="single" w:sz="4" w:space="0" w:color="auto"/>
            </w:tcBorders>
            <w:shd w:val="clear" w:color="auto" w:fill="auto"/>
            <w:vAlign w:val="center"/>
            <w:hideMark/>
          </w:tcPr>
          <w:p w14:paraId="60C6EA7C"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108000</w:t>
            </w:r>
          </w:p>
        </w:tc>
        <w:tc>
          <w:tcPr>
            <w:tcW w:w="1940" w:type="pct"/>
            <w:tcBorders>
              <w:top w:val="nil"/>
              <w:left w:val="nil"/>
              <w:bottom w:val="single" w:sz="4" w:space="0" w:color="auto"/>
              <w:right w:val="single" w:sz="4" w:space="0" w:color="auto"/>
            </w:tcBorders>
            <w:shd w:val="clear" w:color="auto" w:fill="auto"/>
            <w:vAlign w:val="center"/>
            <w:hideMark/>
          </w:tcPr>
          <w:p w14:paraId="4A1E7621"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Advertisements in newspaper for classifieds/tender notice for procurement of equipments/medicines etc. under all NHM programs may be sanctioned/taken up by State IEC Cell to avoid confusion regarding payment for mentioned advertisements. Rs. 9000/- per advertisement for 3 local newspaper x 2 issues = Rs. 54000/-. Therefore Rs. 1 lakh is proposed for two tender advertisements.</w:t>
            </w:r>
          </w:p>
        </w:tc>
      </w:tr>
      <w:tr w:rsidR="004E6DC9" w:rsidRPr="004E6DC9" w14:paraId="1FC400E8" w14:textId="77777777" w:rsidTr="004E6DC9">
        <w:trPr>
          <w:trHeight w:val="840"/>
        </w:trPr>
        <w:tc>
          <w:tcPr>
            <w:tcW w:w="360" w:type="pct"/>
            <w:tcBorders>
              <w:top w:val="nil"/>
              <w:left w:val="single" w:sz="4" w:space="0" w:color="auto"/>
              <w:bottom w:val="single" w:sz="4" w:space="0" w:color="auto"/>
              <w:right w:val="single" w:sz="4" w:space="0" w:color="auto"/>
            </w:tcBorders>
            <w:shd w:val="clear" w:color="auto" w:fill="auto"/>
            <w:vAlign w:val="bottom"/>
            <w:hideMark/>
          </w:tcPr>
          <w:p w14:paraId="50B0BA73"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 </w:t>
            </w:r>
          </w:p>
        </w:tc>
        <w:tc>
          <w:tcPr>
            <w:tcW w:w="1396" w:type="pct"/>
            <w:tcBorders>
              <w:top w:val="nil"/>
              <w:left w:val="nil"/>
              <w:bottom w:val="single" w:sz="4" w:space="0" w:color="auto"/>
              <w:right w:val="single" w:sz="4" w:space="0" w:color="auto"/>
            </w:tcBorders>
            <w:shd w:val="clear" w:color="auto" w:fill="auto"/>
            <w:vAlign w:val="bottom"/>
            <w:hideMark/>
          </w:tcPr>
          <w:p w14:paraId="26EDB63B"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 </w:t>
            </w:r>
          </w:p>
        </w:tc>
        <w:tc>
          <w:tcPr>
            <w:tcW w:w="360" w:type="pct"/>
            <w:tcBorders>
              <w:top w:val="nil"/>
              <w:left w:val="nil"/>
              <w:bottom w:val="single" w:sz="4" w:space="0" w:color="auto"/>
              <w:right w:val="single" w:sz="4" w:space="0" w:color="auto"/>
            </w:tcBorders>
            <w:shd w:val="clear" w:color="auto" w:fill="auto"/>
            <w:vAlign w:val="bottom"/>
            <w:hideMark/>
          </w:tcPr>
          <w:p w14:paraId="0874B0DB"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 </w:t>
            </w:r>
          </w:p>
        </w:tc>
        <w:tc>
          <w:tcPr>
            <w:tcW w:w="360" w:type="pct"/>
            <w:tcBorders>
              <w:top w:val="nil"/>
              <w:left w:val="nil"/>
              <w:bottom w:val="single" w:sz="4" w:space="0" w:color="auto"/>
              <w:right w:val="single" w:sz="4" w:space="0" w:color="auto"/>
            </w:tcBorders>
            <w:shd w:val="clear" w:color="auto" w:fill="auto"/>
            <w:vAlign w:val="bottom"/>
            <w:hideMark/>
          </w:tcPr>
          <w:p w14:paraId="7FB1769B"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 </w:t>
            </w:r>
          </w:p>
        </w:tc>
        <w:tc>
          <w:tcPr>
            <w:tcW w:w="583" w:type="pct"/>
            <w:tcBorders>
              <w:top w:val="nil"/>
              <w:left w:val="nil"/>
              <w:bottom w:val="single" w:sz="4" w:space="0" w:color="auto"/>
              <w:right w:val="single" w:sz="4" w:space="0" w:color="auto"/>
            </w:tcBorders>
            <w:shd w:val="clear" w:color="auto" w:fill="auto"/>
            <w:vAlign w:val="center"/>
            <w:hideMark/>
          </w:tcPr>
          <w:p w14:paraId="56200939" w14:textId="77777777" w:rsidR="004E6DC9" w:rsidRPr="004E6DC9" w:rsidRDefault="004E6DC9" w:rsidP="004E6DC9">
            <w:pPr>
              <w:spacing w:after="0" w:line="240" w:lineRule="auto"/>
              <w:jc w:val="center"/>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3453000</w:t>
            </w:r>
          </w:p>
        </w:tc>
        <w:tc>
          <w:tcPr>
            <w:tcW w:w="1940" w:type="pct"/>
            <w:tcBorders>
              <w:top w:val="nil"/>
              <w:left w:val="nil"/>
              <w:bottom w:val="single" w:sz="4" w:space="0" w:color="auto"/>
              <w:right w:val="single" w:sz="4" w:space="0" w:color="auto"/>
            </w:tcBorders>
            <w:shd w:val="clear" w:color="auto" w:fill="auto"/>
            <w:vAlign w:val="bottom"/>
            <w:hideMark/>
          </w:tcPr>
          <w:p w14:paraId="260EC5B9" w14:textId="77777777" w:rsidR="004E6DC9" w:rsidRPr="004E6DC9" w:rsidRDefault="004E6DC9" w:rsidP="004E6DC9">
            <w:pPr>
              <w:spacing w:after="0" w:line="240" w:lineRule="auto"/>
              <w:rPr>
                <w:rFonts w:ascii="Calibri" w:eastAsia="Times New Roman" w:hAnsi="Calibri" w:cs="Calibri"/>
                <w:color w:val="000000"/>
                <w:lang w:val="en-IN" w:eastAsia="en-GB"/>
              </w:rPr>
            </w:pPr>
            <w:r w:rsidRPr="004E6DC9">
              <w:rPr>
                <w:rFonts w:ascii="Calibri" w:eastAsia="Times New Roman" w:hAnsi="Calibri" w:cs="Calibri"/>
                <w:color w:val="000000"/>
                <w:lang w:val="en-IN" w:eastAsia="en-GB"/>
              </w:rPr>
              <w:t> </w:t>
            </w:r>
          </w:p>
        </w:tc>
      </w:tr>
    </w:tbl>
    <w:p w14:paraId="5749D168" w14:textId="77777777" w:rsidR="00564199" w:rsidRDefault="00564199" w:rsidP="00FC7082"/>
    <w:p w14:paraId="45F37160" w14:textId="77777777" w:rsidR="00C546EA" w:rsidRPr="00FC7082" w:rsidRDefault="00C546EA" w:rsidP="00FC7082"/>
    <w:sectPr w:rsidR="00C546EA" w:rsidRPr="00FC7082" w:rsidSect="00ED62E1">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06AD2"/>
    <w:multiLevelType w:val="hybridMultilevel"/>
    <w:tmpl w:val="8954DCE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15:restartNumberingAfterBreak="0">
    <w:nsid w:val="3B4D26EF"/>
    <w:multiLevelType w:val="hybridMultilevel"/>
    <w:tmpl w:val="A60A5C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24BA2"/>
    <w:multiLevelType w:val="hybridMultilevel"/>
    <w:tmpl w:val="F7D66278"/>
    <w:lvl w:ilvl="0" w:tplc="BA1EA874">
      <w:start w:val="1"/>
      <w:numFmt w:val="lowerRoman"/>
      <w:lvlText w:val="%1)"/>
      <w:lvlJc w:val="left"/>
      <w:pPr>
        <w:ind w:left="753" w:hanging="72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C7082"/>
    <w:rsid w:val="00010E0F"/>
    <w:rsid w:val="001267DE"/>
    <w:rsid w:val="001438B9"/>
    <w:rsid w:val="001F444B"/>
    <w:rsid w:val="002241F6"/>
    <w:rsid w:val="00253882"/>
    <w:rsid w:val="002E7454"/>
    <w:rsid w:val="004E6B8E"/>
    <w:rsid w:val="004E6DC9"/>
    <w:rsid w:val="00564199"/>
    <w:rsid w:val="00572FCD"/>
    <w:rsid w:val="005F4970"/>
    <w:rsid w:val="0060342C"/>
    <w:rsid w:val="00705ED5"/>
    <w:rsid w:val="007979F1"/>
    <w:rsid w:val="008453FC"/>
    <w:rsid w:val="008E4522"/>
    <w:rsid w:val="00967C1E"/>
    <w:rsid w:val="009D47A8"/>
    <w:rsid w:val="00B010C0"/>
    <w:rsid w:val="00B8089F"/>
    <w:rsid w:val="00BF5973"/>
    <w:rsid w:val="00C546EA"/>
    <w:rsid w:val="00C60119"/>
    <w:rsid w:val="00CA35EE"/>
    <w:rsid w:val="00D64E7E"/>
    <w:rsid w:val="00DA7164"/>
    <w:rsid w:val="00ED62E1"/>
    <w:rsid w:val="00F8228F"/>
    <w:rsid w:val="00FC7082"/>
    <w:rsid w:val="00FD55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B3C6D"/>
  <w15:docId w15:val="{27818CF1-9727-CD45-89A1-7D5E82D55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1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08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C70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464663">
      <w:bodyDiv w:val="1"/>
      <w:marLeft w:val="0"/>
      <w:marRight w:val="0"/>
      <w:marTop w:val="0"/>
      <w:marBottom w:val="0"/>
      <w:divBdr>
        <w:top w:val="none" w:sz="0" w:space="0" w:color="auto"/>
        <w:left w:val="none" w:sz="0" w:space="0" w:color="auto"/>
        <w:bottom w:val="none" w:sz="0" w:space="0" w:color="auto"/>
        <w:right w:val="none" w:sz="0" w:space="0" w:color="auto"/>
      </w:divBdr>
    </w:div>
    <w:div w:id="211701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Reuben Tochhawng</cp:lastModifiedBy>
  <cp:revision>5</cp:revision>
  <cp:lastPrinted>2020-01-20T09:39:00Z</cp:lastPrinted>
  <dcterms:created xsi:type="dcterms:W3CDTF">2020-01-20T09:39:00Z</dcterms:created>
  <dcterms:modified xsi:type="dcterms:W3CDTF">2020-12-07T13:17:00Z</dcterms:modified>
</cp:coreProperties>
</file>